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E7E7CC"/>
        <w:tblCellMar>
          <w:left w:w="0" w:type="dxa"/>
          <w:right w:w="0" w:type="dxa"/>
        </w:tblCellMar>
        <w:tblLook w:val="04A0" w:firstRow="1" w:lastRow="0" w:firstColumn="1" w:lastColumn="0" w:noHBand="0" w:noVBand="1"/>
      </w:tblPr>
      <w:tblGrid>
        <w:gridCol w:w="9360"/>
      </w:tblGrid>
      <w:tr w:rsidR="008C1CE7" w:rsidRPr="008C1CE7">
        <w:trPr>
          <w:tblCellSpacing w:w="0" w:type="dxa"/>
          <w:jc w:val="center"/>
        </w:trPr>
        <w:tc>
          <w:tcPr>
            <w:tcW w:w="0" w:type="auto"/>
            <w:shd w:val="clear" w:color="auto" w:fill="E7E7CC"/>
            <w:vAlign w:val="center"/>
            <w:hideMark/>
          </w:tcPr>
          <w:tbl>
            <w:tblPr>
              <w:tblW w:w="7200" w:type="dxa"/>
              <w:jc w:val="center"/>
              <w:tblCellSpacing w:w="0" w:type="dxa"/>
              <w:tblCellMar>
                <w:top w:w="120" w:type="dxa"/>
                <w:left w:w="120" w:type="dxa"/>
                <w:bottom w:w="120" w:type="dxa"/>
                <w:right w:w="120" w:type="dxa"/>
              </w:tblCellMar>
              <w:tblLook w:val="04A0" w:firstRow="1" w:lastRow="0" w:firstColumn="1" w:lastColumn="0" w:noHBand="0" w:noVBand="1"/>
            </w:tblPr>
            <w:tblGrid>
              <w:gridCol w:w="8940"/>
            </w:tblGrid>
            <w:tr w:rsidR="008C1CE7" w:rsidRPr="008C1CE7">
              <w:trPr>
                <w:tblCellSpacing w:w="0" w:type="dxa"/>
                <w:jc w:val="center"/>
              </w:trPr>
              <w:tc>
                <w:tcPr>
                  <w:tcW w:w="0" w:type="auto"/>
                  <w:vAlign w:val="center"/>
                  <w:hideMark/>
                </w:tcPr>
                <w:p w:rsidR="008C1CE7" w:rsidRPr="008C1CE7" w:rsidRDefault="008C1CE7" w:rsidP="008C1CE7">
                  <w:pPr>
                    <w:spacing w:after="150" w:line="270" w:lineRule="atLeast"/>
                    <w:jc w:val="center"/>
                    <w:rPr>
                      <w:rFonts w:ascii="Georgia" w:eastAsia="Times New Roman" w:hAnsi="Georgia" w:cs="Times New Roman"/>
                      <w:color w:val="494528"/>
                      <w:sz w:val="18"/>
                      <w:szCs w:val="18"/>
                    </w:rPr>
                  </w:pPr>
                  <w:r w:rsidRPr="008C1CE7">
                    <w:rPr>
                      <w:rFonts w:ascii="Georgia" w:eastAsia="Times New Roman" w:hAnsi="Georgia" w:cs="Times New Roman"/>
                      <w:color w:val="494528"/>
                      <w:sz w:val="18"/>
                      <w:szCs w:val="18"/>
                    </w:rPr>
                    <w:t>You are receiving this email because you signed up for our mailing list.</w:t>
                  </w:r>
                  <w:r w:rsidRPr="008C1CE7">
                    <w:rPr>
                      <w:rFonts w:ascii="Georgia" w:eastAsia="Times New Roman" w:hAnsi="Georgia" w:cs="Times New Roman"/>
                      <w:color w:val="494528"/>
                      <w:sz w:val="18"/>
                      <w:szCs w:val="18"/>
                    </w:rPr>
                    <w:br/>
                    <w:t xml:space="preserve">If you're having trouble viewing this message, </w:t>
                  </w:r>
                  <w:hyperlink r:id="rId4" w:history="1">
                    <w:r w:rsidRPr="008C1CE7">
                      <w:rPr>
                        <w:rFonts w:ascii="Georgia" w:eastAsia="Times New Roman" w:hAnsi="Georgia" w:cs="Times New Roman"/>
                        <w:i/>
                        <w:iCs/>
                        <w:color w:val="CD2222"/>
                        <w:sz w:val="18"/>
                        <w:szCs w:val="18"/>
                        <w:u w:val="single"/>
                      </w:rPr>
                      <w:t>open it in a browser window</w:t>
                    </w:r>
                  </w:hyperlink>
                  <w:r w:rsidRPr="008C1CE7">
                    <w:rPr>
                      <w:rFonts w:ascii="Georgia" w:eastAsia="Times New Roman" w:hAnsi="Georgia" w:cs="Times New Roman"/>
                      <w:color w:val="494528"/>
                      <w:sz w:val="18"/>
                      <w:szCs w:val="18"/>
                    </w:rPr>
                    <w:t>.</w:t>
                  </w:r>
                </w:p>
              </w:tc>
            </w:tr>
            <w:tr w:rsidR="008C1CE7" w:rsidRPr="008C1CE7">
              <w:trPr>
                <w:tblCellSpacing w:w="0" w:type="dxa"/>
                <w:jc w:val="center"/>
              </w:trPr>
              <w:tc>
                <w:tcPr>
                  <w:tcW w:w="0" w:type="auto"/>
                  <w:shd w:val="clear" w:color="auto" w:fill="F6F6EE"/>
                  <w:vAlign w:val="center"/>
                  <w:hideMark/>
                </w:tcPr>
                <w:tbl>
                  <w:tblPr>
                    <w:tblW w:w="6960" w:type="dxa"/>
                    <w:jc w:val="center"/>
                    <w:tblCellSpacing w:w="0" w:type="dxa"/>
                    <w:tblCellMar>
                      <w:left w:w="0" w:type="dxa"/>
                      <w:right w:w="0" w:type="dxa"/>
                    </w:tblCellMar>
                    <w:tblLook w:val="04A0" w:firstRow="1" w:lastRow="0" w:firstColumn="1" w:lastColumn="0" w:noHBand="0" w:noVBand="1"/>
                  </w:tblPr>
                  <w:tblGrid>
                    <w:gridCol w:w="8700"/>
                  </w:tblGrid>
                  <w:tr w:rsidR="008C1CE7" w:rsidRPr="008C1CE7">
                    <w:trPr>
                      <w:tblCellSpacing w:w="0" w:type="dxa"/>
                      <w:jc w:val="center"/>
                    </w:trPr>
                    <w:tc>
                      <w:tcPr>
                        <w:tcW w:w="0" w:type="auto"/>
                        <w:vAlign w:val="center"/>
                        <w:hideMark/>
                      </w:tcPr>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23065512" wp14:editId="3846C1B1">
                              <wp:extent cx="5524500" cy="76200"/>
                              <wp:effectExtent l="0" t="0" r="0" b="0"/>
                              <wp:docPr id="1" name="Picture 30" descr="http://soundoff.bizzuka.com/editor_images/image_d2e084b1/template1/color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oundoff.bizzuka.com/editor_images/image_d2e084b1/template1/color_b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76200"/>
                                      </a:xfrm>
                                      <a:prstGeom prst="rect">
                                        <a:avLst/>
                                      </a:prstGeom>
                                      <a:noFill/>
                                      <a:ln>
                                        <a:noFill/>
                                      </a:ln>
                                    </pic:spPr>
                                  </pic:pic>
                                </a:graphicData>
                              </a:graphic>
                            </wp:inline>
                          </w:drawing>
                        </w:r>
                      </w:p>
                    </w:tc>
                  </w:tr>
                  <w:tr w:rsidR="008C1CE7" w:rsidRPr="008C1CE7">
                    <w:trPr>
                      <w:tblCellSpacing w:w="0" w:type="dxa"/>
                      <w:jc w:val="center"/>
                    </w:trPr>
                    <w:tc>
                      <w:tcPr>
                        <w:tcW w:w="0" w:type="auto"/>
                        <w:vAlign w:val="center"/>
                        <w:hideMark/>
                      </w:tcPr>
                      <w:tbl>
                        <w:tblPr>
                          <w:tblW w:w="6480" w:type="dxa"/>
                          <w:jc w:val="center"/>
                          <w:tblCellSpacing w:w="0" w:type="dxa"/>
                          <w:tblCellMar>
                            <w:left w:w="0" w:type="dxa"/>
                            <w:right w:w="0" w:type="dxa"/>
                          </w:tblCellMar>
                          <w:tblLook w:val="04A0" w:firstRow="1" w:lastRow="0" w:firstColumn="1" w:lastColumn="0" w:noHBand="0" w:noVBand="1"/>
                        </w:tblPr>
                        <w:tblGrid>
                          <w:gridCol w:w="8100"/>
                        </w:tblGrid>
                        <w:tr w:rsidR="008C1CE7" w:rsidRPr="008C1CE7">
                          <w:trPr>
                            <w:tblCellSpacing w:w="0" w:type="dxa"/>
                            <w:jc w:val="center"/>
                          </w:trPr>
                          <w:tc>
                            <w:tcPr>
                              <w:tcW w:w="0" w:type="auto"/>
                              <w:tcMar>
                                <w:top w:w="300" w:type="dxa"/>
                                <w:left w:w="0" w:type="dxa"/>
                                <w:bottom w:w="0" w:type="dxa"/>
                                <w:right w:w="0" w:type="dxa"/>
                              </w:tcMar>
                              <w:vAlign w:val="center"/>
                              <w:hideMark/>
                            </w:tcPr>
                            <w:p w:rsidR="008C1CE7" w:rsidRPr="008C1CE7" w:rsidRDefault="008C1CE7" w:rsidP="008C1CE7">
                              <w:pPr>
                                <w:spacing w:after="150" w:line="270" w:lineRule="atLeast"/>
                                <w:rPr>
                                  <w:rFonts w:ascii="Georgia" w:eastAsia="Times New Roman" w:hAnsi="Georgia" w:cs="Times New Roman"/>
                                  <w:i/>
                                  <w:iCs/>
                                  <w:color w:val="38424A"/>
                                  <w:sz w:val="17"/>
                                  <w:szCs w:val="17"/>
                                </w:rPr>
                              </w:pPr>
                              <w:r w:rsidRPr="008C1CE7">
                                <w:rPr>
                                  <w:rFonts w:ascii="Georgia" w:eastAsia="Times New Roman" w:hAnsi="Georgia" w:cs="Times New Roman"/>
                                  <w:b/>
                                  <w:bCs/>
                                  <w:i/>
                                  <w:iCs/>
                                  <w:color w:val="38424A"/>
                                  <w:sz w:val="36"/>
                                  <w:szCs w:val="36"/>
                                </w:rPr>
                                <w:t>April 2014</w:t>
                              </w:r>
                            </w:p>
                          </w:tc>
                        </w:tr>
                        <w:tr w:rsidR="008C1CE7" w:rsidRPr="008C1CE7">
                          <w:trPr>
                            <w:tblCellSpacing w:w="0" w:type="dxa"/>
                            <w:jc w:val="center"/>
                          </w:trPr>
                          <w:tc>
                            <w:tcPr>
                              <w:tcW w:w="0" w:type="auto"/>
                              <w:vAlign w:val="center"/>
                              <w:hideMark/>
                            </w:tcPr>
                            <w:p w:rsidR="008C1CE7" w:rsidRPr="008C1CE7" w:rsidRDefault="008C1CE7" w:rsidP="008C1CE7">
                              <w:pPr>
                                <w:spacing w:after="0" w:line="240" w:lineRule="auto"/>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44FA6A02" wp14:editId="5C662B4B">
                                    <wp:extent cx="5143500" cy="22860"/>
                                    <wp:effectExtent l="0" t="0" r="0" b="0"/>
                                    <wp:docPr id="2" name="Picture 31"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c>
                        </w:tr>
                        <w:tr w:rsidR="008C1CE7" w:rsidRPr="008C1CE7">
                          <w:trPr>
                            <w:tblCellSpacing w:w="0" w:type="dxa"/>
                            <w:jc w:val="center"/>
                          </w:trPr>
                          <w:tc>
                            <w:tcPr>
                              <w:tcW w:w="0" w:type="auto"/>
                              <w:vAlign w:val="center"/>
                              <w:hideMark/>
                            </w:tcPr>
                            <w:p w:rsidR="008C1CE7" w:rsidRPr="008C1CE7" w:rsidRDefault="008C1CE7" w:rsidP="008C1CE7">
                              <w:pPr>
                                <w:spacing w:after="0" w:line="480" w:lineRule="atLeast"/>
                                <w:rPr>
                                  <w:rFonts w:ascii="Georgia" w:eastAsia="Times New Roman" w:hAnsi="Georgia" w:cs="Times New Roman"/>
                                  <w:i/>
                                  <w:iCs/>
                                  <w:color w:val="38424A"/>
                                  <w:sz w:val="36"/>
                                  <w:szCs w:val="36"/>
                                </w:rPr>
                              </w:pPr>
                              <w:r w:rsidRPr="008C1CE7">
                                <w:rPr>
                                  <w:rFonts w:ascii="Georgia" w:eastAsia="Times New Roman" w:hAnsi="Georgia" w:cs="Times New Roman"/>
                                  <w:i/>
                                  <w:iCs/>
                                  <w:color w:val="38424A"/>
                                  <w:sz w:val="36"/>
                                  <w:szCs w:val="36"/>
                                </w:rPr>
                                <w:t xml:space="preserve">Connections Newsletter </w:t>
                              </w:r>
                            </w:p>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55C199BB" wp14:editId="60FF699A">
                                    <wp:extent cx="5143500" cy="22860"/>
                                    <wp:effectExtent l="0" t="0" r="0" b="0"/>
                                    <wp:docPr id="3" name="Picture 3"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8C1CE7" w:rsidRPr="008C1CE7" w:rsidRDefault="008C1CE7" w:rsidP="008C1CE7">
                              <w:pPr>
                                <w:spacing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i/>
                                  <w:iCs/>
                                  <w:noProof/>
                                  <w:color w:val="CD2222"/>
                                  <w:sz w:val="24"/>
                                  <w:szCs w:val="24"/>
                                </w:rPr>
                                <mc:AlternateContent>
                                  <mc:Choice Requires="wps">
                                    <w:drawing>
                                      <wp:inline distT="0" distB="0" distL="0" distR="0" wp14:anchorId="7F336DF3" wp14:editId="2C199BAD">
                                        <wp:extent cx="304800" cy="304800"/>
                                        <wp:effectExtent l="0" t="0" r="0" b="0"/>
                                        <wp:docPr id="31" name="AutoShape 33" descr="http://track.bizzuka.com/v/443/aed000ebf1f264087ac66f1b1af456bf9012a002ca13553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D88F0" id="AutoShape 33" o:spid="_x0000_s1026" alt="http://track.bizzuka.com/v/443/aed000ebf1f264087ac66f1b1af456bf9012a002ca135532" href="http://track.bizzuka.com/c/443/aed000ebf1f264087ac66f1b1af456bf51358580f3eabf954752e39c2de2fee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" o:button="t" filled="f" stroked="f">
                                        <v:fill o:detectmouseclick="t"/>
                                        <o:lock v:ext="edit" aspectratio="t"/>
                                        <w10:anchorlock/>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712"/>
                                <w:gridCol w:w="3591"/>
                              </w:tblGrid>
                              <w:tr w:rsidR="008C1CE7" w:rsidRPr="008C1CE7" w:rsidTr="008C1CE7">
                                <w:trPr>
                                  <w:tblCellSpacing w:w="0" w:type="dxa"/>
                                </w:trPr>
                                <w:tc>
                                  <w:tcPr>
                                    <w:tcW w:w="0" w:type="auto"/>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i/>
                                        <w:iCs/>
                                        <w:noProof/>
                                        <w:color w:val="CD2222"/>
                                        <w:sz w:val="24"/>
                                        <w:szCs w:val="24"/>
                                      </w:rPr>
                                      <w:drawing>
                                        <wp:inline distT="0" distB="0" distL="0" distR="0" wp14:anchorId="730E0D5E" wp14:editId="3FD4966C">
                                          <wp:extent cx="1722120" cy="1470660"/>
                                          <wp:effectExtent l="0" t="0" r="0" b="0"/>
                                          <wp:docPr id="4" name="Picture 4" descr="http://soundoff.bizzuka.com/editor_images/image_0f35b73e/connection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undoff.bizzuka.com/editor_images/image_0f35b73e/connections.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470660"/>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8C1CE7" w:rsidRPr="008C1CE7" w:rsidRDefault="008C1CE7" w:rsidP="008C1CE7">
                                    <w:pPr>
                                      <w:spacing w:before="150" w:after="0" w:line="270" w:lineRule="atLeast"/>
                                      <w:jc w:val="center"/>
                                      <w:rPr>
                                        <w:rFonts w:ascii="Times New Roman" w:eastAsia="Times New Roman" w:hAnsi="Times New Roman" w:cs="Times New Roman"/>
                                        <w:color w:val="38424A"/>
                                        <w:sz w:val="24"/>
                                        <w:szCs w:val="24"/>
                                      </w:rPr>
                                    </w:pPr>
                                    <w:r w:rsidRPr="008C1CE7">
                                      <w:rPr>
                                        <w:rFonts w:ascii="Times New Roman" w:eastAsia="Times New Roman" w:hAnsi="Times New Roman" w:cs="Times New Roman"/>
                                        <w:b/>
                                        <w:bCs/>
                                        <w:i/>
                                        <w:iCs/>
                                        <w:color w:val="38424A"/>
                                        <w:sz w:val="21"/>
                                        <w:szCs w:val="21"/>
                                      </w:rPr>
                                      <w:t>Connections Professional Networking</w:t>
                                    </w:r>
                                    <w:r w:rsidRPr="008C1CE7">
                                      <w:rPr>
                                        <w:rFonts w:ascii="Times New Roman" w:eastAsia="Times New Roman" w:hAnsi="Times New Roman" w:cs="Times New Roman"/>
                                        <w:b/>
                                        <w:bCs/>
                                        <w:color w:val="38424A"/>
                                        <w:sz w:val="21"/>
                                        <w:szCs w:val="21"/>
                                      </w:rPr>
                                      <w:br/>
                                    </w:r>
                                    <w:r w:rsidRPr="008C1CE7">
                                      <w:rPr>
                                        <w:rFonts w:ascii="Times New Roman" w:eastAsia="Times New Roman" w:hAnsi="Times New Roman" w:cs="Times New Roman"/>
                                        <w:b/>
                                        <w:bCs/>
                                        <w:color w:val="38424A"/>
                                        <w:sz w:val="21"/>
                                        <w:szCs w:val="21"/>
                                      </w:rPr>
                                      <w:br/>
                                    </w:r>
                                    <w:r w:rsidRPr="008C1CE7">
                                      <w:rPr>
                                        <w:rFonts w:ascii="Times New Roman" w:eastAsia="Times New Roman" w:hAnsi="Times New Roman" w:cs="Times New Roman"/>
                                        <w:b/>
                                        <w:bCs/>
                                        <w:color w:val="38424A"/>
                                        <w:sz w:val="21"/>
                                        <w:szCs w:val="21"/>
                                        <w:u w:val="single"/>
                                      </w:rPr>
                                      <w:t>Luncheon Friday, April 4</w:t>
                                    </w:r>
                                    <w:r w:rsidRPr="008C1CE7">
                                      <w:rPr>
                                        <w:rFonts w:ascii="Times New Roman" w:eastAsia="Times New Roman" w:hAnsi="Times New Roman" w:cs="Times New Roman"/>
                                        <w:b/>
                                        <w:bCs/>
                                        <w:color w:val="38424A"/>
                                        <w:sz w:val="21"/>
                                        <w:szCs w:val="21"/>
                                      </w:rPr>
                                      <w:br/>
                                      <w:t>Petroleum Club</w:t>
                                    </w:r>
                                    <w:r w:rsidRPr="008C1CE7">
                                      <w:rPr>
                                        <w:rFonts w:ascii="Times New Roman" w:eastAsia="Times New Roman" w:hAnsi="Times New Roman" w:cs="Times New Roman"/>
                                        <w:b/>
                                        <w:bCs/>
                                        <w:color w:val="38424A"/>
                                        <w:sz w:val="21"/>
                                        <w:szCs w:val="21"/>
                                      </w:rPr>
                                      <w:br/>
                                    </w:r>
                                    <w:r w:rsidRPr="008C1CE7">
                                      <w:rPr>
                                        <w:rFonts w:ascii="Times New Roman" w:eastAsia="Times New Roman" w:hAnsi="Times New Roman" w:cs="Times New Roman"/>
                                        <w:b/>
                                        <w:bCs/>
                                        <w:color w:val="38424A"/>
                                        <w:sz w:val="21"/>
                                        <w:szCs w:val="21"/>
                                      </w:rPr>
                                      <w:br/>
                                      <w:t>Lunch Buffet $18</w:t>
                                    </w:r>
                                    <w:r w:rsidRPr="008C1CE7">
                                      <w:rPr>
                                        <w:rFonts w:ascii="Times New Roman" w:eastAsia="Times New Roman" w:hAnsi="Times New Roman" w:cs="Times New Roman"/>
                                        <w:b/>
                                        <w:bCs/>
                                        <w:color w:val="38424A"/>
                                        <w:sz w:val="21"/>
                                        <w:szCs w:val="21"/>
                                      </w:rPr>
                                      <w:br/>
                                    </w:r>
                                    <w:r w:rsidRPr="008C1CE7">
                                      <w:rPr>
                                        <w:rFonts w:ascii="Times New Roman" w:eastAsia="Times New Roman" w:hAnsi="Times New Roman" w:cs="Times New Roman"/>
                                        <w:b/>
                                        <w:bCs/>
                                        <w:color w:val="38424A"/>
                                        <w:sz w:val="21"/>
                                        <w:szCs w:val="21"/>
                                      </w:rPr>
                                      <w:br/>
                                      <w:t>Please RSVP by April 2 to</w:t>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b/>
                                        <w:bCs/>
                                        <w:color w:val="38424A"/>
                                        <w:sz w:val="24"/>
                                        <w:szCs w:val="24"/>
                                      </w:rPr>
                                      <w:t>connectionsprofnet@gmail.com</w:t>
                                    </w:r>
                                  </w:p>
                                </w:tc>
                              </w:tr>
                            </w:tbl>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7D23C65B" wp14:editId="179B4C07">
                                    <wp:extent cx="5143500" cy="22860"/>
                                    <wp:effectExtent l="0" t="0" r="0" b="0"/>
                                    <wp:docPr id="5" name="Picture 5"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732"/>
                                <w:gridCol w:w="4368"/>
                              </w:tblGrid>
                              <w:tr w:rsidR="008C1CE7" w:rsidRPr="008C1CE7" w:rsidTr="008C1CE7">
                                <w:trPr>
                                  <w:tblCellSpacing w:w="0" w:type="dxa"/>
                                </w:trPr>
                                <w:tc>
                                  <w:tcPr>
                                    <w:tcW w:w="0" w:type="auto"/>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i/>
                                        <w:iCs/>
                                        <w:noProof/>
                                        <w:color w:val="CD2222"/>
                                        <w:sz w:val="24"/>
                                        <w:szCs w:val="24"/>
                                      </w:rPr>
                                      <w:drawing>
                                        <wp:inline distT="0" distB="0" distL="0" distR="0" wp14:anchorId="607D90F6" wp14:editId="1A4D3957">
                                          <wp:extent cx="2369820" cy="662940"/>
                                          <wp:effectExtent l="0" t="0" r="0" b="3810"/>
                                          <wp:docPr id="6" name="Picture 6" descr="http://soundoff.bizzuka.com/editor_images/image_0f35b73e/files/horse_farm.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oundoff.bizzuka.com/editor_images/image_0f35b73e/files/horse_farm.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9820" cy="662940"/>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8C1CE7" w:rsidRPr="008C1CE7" w:rsidRDefault="008C1CE7" w:rsidP="008C1CE7">
                                    <w:pPr>
                                      <w:spacing w:after="100" w:afterAutospacing="1" w:line="270" w:lineRule="atLeast"/>
                                      <w:jc w:val="center"/>
                                      <w:outlineLvl w:val="1"/>
                                      <w:rPr>
                                        <w:rFonts w:ascii="Georgia" w:eastAsia="Times New Roman" w:hAnsi="Georgia" w:cs="Times New Roman"/>
                                        <w:i/>
                                        <w:iCs/>
                                        <w:color w:val="38424A"/>
                                        <w:sz w:val="24"/>
                                        <w:szCs w:val="24"/>
                                      </w:rPr>
                                    </w:pPr>
                                    <w:r w:rsidRPr="008C1CE7">
                                      <w:rPr>
                                        <w:rFonts w:ascii="Georgia" w:eastAsia="Times New Roman" w:hAnsi="Georgia" w:cs="Times New Roman"/>
                                        <w:i/>
                                        <w:iCs/>
                                        <w:color w:val="38424A"/>
                                        <w:sz w:val="24"/>
                                        <w:szCs w:val="24"/>
                                      </w:rPr>
                                      <w:t>April Guest Speaker</w:t>
                                    </w:r>
                                    <w:r w:rsidRPr="008C1CE7">
                                      <w:rPr>
                                        <w:rFonts w:ascii="Georgia" w:eastAsia="Times New Roman" w:hAnsi="Georgia" w:cs="Times New Roman"/>
                                        <w:i/>
                                        <w:iCs/>
                                        <w:color w:val="38424A"/>
                                        <w:sz w:val="24"/>
                                        <w:szCs w:val="24"/>
                                      </w:rPr>
                                      <w:br/>
                                    </w:r>
                                    <w:r w:rsidRPr="008C1CE7">
                                      <w:rPr>
                                        <w:rFonts w:ascii="Georgia" w:eastAsia="Times New Roman" w:hAnsi="Georgia" w:cs="Times New Roman"/>
                                        <w:i/>
                                        <w:iCs/>
                                        <w:color w:val="38424A"/>
                                        <w:sz w:val="24"/>
                                        <w:szCs w:val="24"/>
                                      </w:rPr>
                                      <w:br/>
                                    </w:r>
                                    <w:r w:rsidRPr="008C1CE7">
                                      <w:rPr>
                                        <w:rFonts w:ascii="Georgia" w:eastAsia="Times New Roman" w:hAnsi="Georgia" w:cs="Times New Roman"/>
                                        <w:b/>
                                        <w:bCs/>
                                        <w:i/>
                                        <w:iCs/>
                                        <w:color w:val="38424A"/>
                                        <w:sz w:val="27"/>
                                        <w:szCs w:val="27"/>
                                      </w:rPr>
                                      <w:t>Elizabeth "EB" Brooke</w:t>
                                    </w:r>
                                    <w:r w:rsidRPr="008C1CE7">
                                      <w:rPr>
                                        <w:rFonts w:ascii="Georgia" w:eastAsia="Times New Roman" w:hAnsi="Georgia" w:cs="Times New Roman"/>
                                        <w:i/>
                                        <w:iCs/>
                                        <w:color w:val="38424A"/>
                                        <w:sz w:val="24"/>
                                        <w:szCs w:val="24"/>
                                      </w:rPr>
                                      <w:br/>
                                      <w:t>Director of Planning &amp; Design, Lafayette Central Park Inc.</w:t>
                                    </w:r>
                                    <w:r w:rsidRPr="008C1CE7">
                                      <w:rPr>
                                        <w:rFonts w:ascii="Georgia" w:eastAsia="Times New Roman" w:hAnsi="Georgia" w:cs="Times New Roman"/>
                                        <w:i/>
                                        <w:iCs/>
                                        <w:color w:val="38424A"/>
                                        <w:sz w:val="24"/>
                                        <w:szCs w:val="24"/>
                                      </w:rPr>
                                      <w:br/>
                                      <w:t>The Park At The Horse Farm</w:t>
                                    </w:r>
                                  </w:p>
                                  <w:p w:rsidR="008C1CE7" w:rsidRPr="008C1CE7" w:rsidRDefault="008C1CE7" w:rsidP="008C1CE7">
                                    <w:pPr>
                                      <w:spacing w:after="100" w:afterAutospacing="1" w:line="270" w:lineRule="atLeast"/>
                                      <w:outlineLvl w:val="1"/>
                                      <w:rPr>
                                        <w:rFonts w:ascii="Georgia" w:eastAsia="Times New Roman" w:hAnsi="Georgia" w:cs="Times New Roman"/>
                                        <w:i/>
                                        <w:iCs/>
                                        <w:color w:val="38424A"/>
                                        <w:sz w:val="24"/>
                                        <w:szCs w:val="24"/>
                                      </w:rPr>
                                    </w:pPr>
                                    <w:r w:rsidRPr="008C1CE7">
                                      <w:rPr>
                                        <w:rFonts w:ascii="Georgia" w:eastAsia="Times New Roman" w:hAnsi="Georgia" w:cs="Times New Roman"/>
                                        <w:i/>
                                        <w:iCs/>
                                        <w:color w:val="38424A"/>
                                        <w:sz w:val="18"/>
                                        <w:szCs w:val="18"/>
                                      </w:rPr>
                                      <w:t>The independent, non-profit, Lafayette Central Park (LCP) was created following the purchase of the property by the City of Lafayette to turn the 100-acre Horse Farm property into a world-class public park.  The board and its staff oversees the committees, contracts, and processes responsible for programming, planning, design, construction, fundraising, financing, and public relations related to the build-out of the park. LCP will enter into a long-term lease with Lafayette Consolidated Government and operate, maintain, and manage the park.</w:t>
                                    </w:r>
                                    <w:r w:rsidRPr="008C1CE7">
                                      <w:rPr>
                                        <w:rFonts w:ascii="Georgia" w:eastAsia="Times New Roman" w:hAnsi="Georgia" w:cs="Times New Roman"/>
                                        <w:i/>
                                        <w:iCs/>
                                        <w:color w:val="38424A"/>
                                        <w:sz w:val="18"/>
                                        <w:szCs w:val="18"/>
                                      </w:rPr>
                                      <w:br/>
                                    </w:r>
                                    <w:r w:rsidRPr="008C1CE7">
                                      <w:rPr>
                                        <w:rFonts w:ascii="Georgia" w:eastAsia="Times New Roman" w:hAnsi="Georgia" w:cs="Times New Roman"/>
                                        <w:i/>
                                        <w:iCs/>
                                        <w:color w:val="38424A"/>
                                        <w:sz w:val="18"/>
                                        <w:szCs w:val="18"/>
                                      </w:rPr>
                                      <w:br/>
                                      <w:t xml:space="preserve">The Board of Directors is comprised of a diverse group of community-minded leaders whose mission is to develop and facilitate a transparent </w:t>
                                    </w:r>
                                    <w:r w:rsidRPr="008C1CE7">
                                      <w:rPr>
                                        <w:rFonts w:ascii="Georgia" w:eastAsia="Times New Roman" w:hAnsi="Georgia" w:cs="Times New Roman"/>
                                        <w:i/>
                                        <w:iCs/>
                                        <w:color w:val="38424A"/>
                                        <w:sz w:val="18"/>
                                        <w:szCs w:val="18"/>
                                      </w:rPr>
                                      <w:lastRenderedPageBreak/>
                                      <w:t>process for park development - seeking public input to ensure that the needs and wishes of the Lafayette community are addressed during the planning and execution phases.</w:t>
                                    </w:r>
                                    <w:r w:rsidRPr="008C1CE7">
                                      <w:rPr>
                                        <w:rFonts w:ascii="Georgia" w:eastAsia="Times New Roman" w:hAnsi="Georgia" w:cs="Times New Roman"/>
                                        <w:i/>
                                        <w:iCs/>
                                        <w:color w:val="38424A"/>
                                        <w:sz w:val="18"/>
                                        <w:szCs w:val="18"/>
                                      </w:rPr>
                                      <w:br/>
                                    </w:r>
                                    <w:r w:rsidRPr="008C1CE7">
                                      <w:rPr>
                                        <w:rFonts w:ascii="Georgia" w:eastAsia="Times New Roman" w:hAnsi="Georgia" w:cs="Times New Roman"/>
                                        <w:i/>
                                        <w:iCs/>
                                        <w:color w:val="38424A"/>
                                        <w:sz w:val="18"/>
                                        <w:szCs w:val="18"/>
                                      </w:rPr>
                                      <w:br/>
                                      <w:t>Lafayette Central Park is thrilled that the two faces of community support for the campaign to save the property as a public park have joined forces to lead this next phase of the Horse Farm’s development.  David T. Calhoun, a former chairman of the Community Foundation of Acadiana (CFA) Board of Directors and instrumental in getting the CFA involved in this issue, serves as the Executive Director. Elizabeth “EB” Brooks, one of the co-founders and organizers of the community-driven “Save the Horse Farm” campaign, serves as the Director of Planning and Design.</w:t>
                                    </w:r>
                                  </w:p>
                                  <w:p w:rsidR="008C1CE7" w:rsidRPr="008C1CE7" w:rsidRDefault="008C1CE7" w:rsidP="008C1CE7">
                                    <w:pPr>
                                      <w:spacing w:after="100" w:afterAutospacing="1" w:line="270" w:lineRule="atLeast"/>
                                      <w:jc w:val="center"/>
                                      <w:outlineLvl w:val="1"/>
                                      <w:rPr>
                                        <w:rFonts w:ascii="Georgia" w:eastAsia="Times New Roman" w:hAnsi="Georgia" w:cs="Times New Roman"/>
                                        <w:i/>
                                        <w:iCs/>
                                        <w:color w:val="38424A"/>
                                        <w:sz w:val="24"/>
                                        <w:szCs w:val="24"/>
                                      </w:rPr>
                                    </w:pPr>
                                    <w:r w:rsidRPr="008C1CE7">
                                      <w:rPr>
                                        <w:rFonts w:ascii="Georgia" w:eastAsia="Times New Roman" w:hAnsi="Georgia" w:cs="Times New Roman"/>
                                        <w:b/>
                                        <w:bCs/>
                                        <w:i/>
                                        <w:iCs/>
                                        <w:color w:val="38424A"/>
                                        <w:sz w:val="17"/>
                                        <w:szCs w:val="17"/>
                                      </w:rPr>
                                      <w:t>Please bring a guest or two to join in the spirit of Networking. See you all there!!</w:t>
                                    </w:r>
                                  </w:p>
                                </w:tc>
                              </w:tr>
                            </w:tbl>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lastRenderedPageBreak/>
                                <w:drawing>
                                  <wp:inline distT="0" distB="0" distL="0" distR="0" wp14:anchorId="4C2F099A" wp14:editId="58F91714">
                                    <wp:extent cx="5143500" cy="22860"/>
                                    <wp:effectExtent l="0" t="0" r="0" b="0"/>
                                    <wp:docPr id="7" name="Picture 7"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8C1CE7" w:rsidRPr="008C1CE7" w:rsidRDefault="008C1CE7" w:rsidP="008C1CE7">
                              <w:pPr>
                                <w:spacing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i/>
                                  <w:iCs/>
                                  <w:noProof/>
                                  <w:color w:val="CD2222"/>
                                  <w:sz w:val="24"/>
                                  <w:szCs w:val="24"/>
                                </w:rPr>
                                <w:drawing>
                                  <wp:inline distT="0" distB="0" distL="0" distR="0" wp14:anchorId="439049CA" wp14:editId="03F0F388">
                                    <wp:extent cx="1744980" cy="960120"/>
                                    <wp:effectExtent l="0" t="0" r="7620" b="0"/>
                                    <wp:docPr id="8" name="Picture 8" descr="http://soundoff.bizzuka.com/editor_images/image_0f35b73e/files/CutieRodlynB_W_resized__resized_20130530110839.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oundoff.bizzuka.com/editor_images/image_0f35b73e/files/CutieRodlynB_W_resized__resized_20130530110839.png">
                                              <a:hlinkClick r:id="rId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4980" cy="96012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140"/>
                                <w:gridCol w:w="6960"/>
                              </w:tblGrid>
                              <w:tr w:rsidR="008C1CE7" w:rsidRPr="008C1CE7" w:rsidTr="008C1CE7">
                                <w:trPr>
                                  <w:tblCellSpacing w:w="0" w:type="dxa"/>
                                </w:trPr>
                                <w:tc>
                                  <w:tcPr>
                                    <w:tcW w:w="900" w:type="dxa"/>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noProof/>
                                        <w:color w:val="38424A"/>
                                        <w:sz w:val="24"/>
                                        <w:szCs w:val="24"/>
                                      </w:rPr>
                                      <w:drawing>
                                        <wp:inline distT="0" distB="0" distL="0" distR="0" wp14:anchorId="116B92FE" wp14:editId="17368E8F">
                                          <wp:extent cx="716280" cy="716280"/>
                                          <wp:effectExtent l="0" t="0" r="7620" b="7620"/>
                                          <wp:docPr id="9" name="Picture 9" descr="http://soundoff.bizzuka.com/editor_images/image_d2e084b1/template1/qr_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oundoff.bizzuka.com/editor_images/image_d2e084b1/template1/qr_cod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8C1CE7" w:rsidRPr="008C1CE7" w:rsidRDefault="008C1CE7" w:rsidP="008C1CE7">
                                    <w:pPr>
                                      <w:spacing w:before="150" w:after="24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b/>
                                        <w:bCs/>
                                        <w:color w:val="38424A"/>
                                        <w:sz w:val="17"/>
                                        <w:szCs w:val="17"/>
                                      </w:rPr>
                                      <w:t>PRESIDENT’S</w:t>
                                    </w:r>
                                    <w:proofErr w:type="gramStart"/>
                                    <w:r w:rsidRPr="008C1CE7">
                                      <w:rPr>
                                        <w:rFonts w:ascii="Times New Roman" w:eastAsia="Times New Roman" w:hAnsi="Times New Roman" w:cs="Times New Roman"/>
                                        <w:b/>
                                        <w:bCs/>
                                        <w:color w:val="38424A"/>
                                        <w:sz w:val="17"/>
                                        <w:szCs w:val="17"/>
                                      </w:rPr>
                                      <w:t>  MESSAGE</w:t>
                                    </w:r>
                                    <w:proofErr w:type="gramEnd"/>
                                    <w:r w:rsidRPr="008C1CE7">
                                      <w:rPr>
                                        <w:rFonts w:ascii="Times New Roman" w:eastAsia="Times New Roman" w:hAnsi="Times New Roman" w:cs="Times New Roman"/>
                                        <w:b/>
                                        <w:bCs/>
                                        <w:color w:val="38424A"/>
                                        <w:sz w:val="17"/>
                                        <w:szCs w:val="17"/>
                                      </w:rPr>
                                      <w:t>    </w:t>
                                    </w:r>
                                    <w:r w:rsidRPr="008C1CE7">
                                      <w:rPr>
                                        <w:rFonts w:ascii="Times New Roman" w:eastAsia="Times New Roman" w:hAnsi="Times New Roman" w:cs="Times New Roman"/>
                                        <w:b/>
                                        <w:bCs/>
                                        <w:i/>
                                        <w:iCs/>
                                        <w:color w:val="38424A"/>
                                        <w:sz w:val="20"/>
                                        <w:szCs w:val="20"/>
                                      </w:rPr>
                                      <w:t>Rodlyn Cochran</w:t>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18"/>
                                        <w:szCs w:val="18"/>
                                      </w:rPr>
                                      <w:t>Dear Connections Ladies,</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t>At our luncheon in March, we achieved our highest attendance in years!  Nanette Heggie, our President Elect, brought the most guests.  Please remember to complete a Connection’s membership application even if you are renewing for the 2014-2015 period and bring your $36 membership dues to the next luncheon.  Please write a separate check for your membership fee.  Your membership fees go towards the UL Lafayette scholarship that is awarded annually.</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t xml:space="preserve">Last month, we recognized two inspirational members of our community with Career Achievement awards to Nancy </w:t>
                                    </w:r>
                                    <w:proofErr w:type="spellStart"/>
                                    <w:r w:rsidRPr="008C1CE7">
                                      <w:rPr>
                                        <w:rFonts w:ascii="Times New Roman" w:eastAsia="Times New Roman" w:hAnsi="Times New Roman" w:cs="Times New Roman"/>
                                        <w:color w:val="38424A"/>
                                        <w:sz w:val="18"/>
                                        <w:szCs w:val="18"/>
                                      </w:rPr>
                                      <w:t>Mounce</w:t>
                                    </w:r>
                                    <w:proofErr w:type="spellEnd"/>
                                    <w:r w:rsidRPr="008C1CE7">
                                      <w:rPr>
                                        <w:rFonts w:ascii="Times New Roman" w:eastAsia="Times New Roman" w:hAnsi="Times New Roman" w:cs="Times New Roman"/>
                                        <w:color w:val="38424A"/>
                                        <w:sz w:val="18"/>
                                        <w:szCs w:val="18"/>
                                      </w:rPr>
                                      <w:t xml:space="preserve"> Cochrane and Flo Meadows.  Congratulate these ladies when you see them! </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t>This month, we will award two $1,000 scholarships to two women that are working on achieving their educational goals at UL Lafayette.  Please make sure to join us for the scholarship awards.</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t>We will elect our new board for the 2014-2015 period.   It is important that you be there to recognize the new leadership for Connections.</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t>Remember, the member that brings the most guests to the April luncheon will have their next Petroleum Club buffet meal for FREE!  Please remember to forward this newsletter to all ladies in your network (LinkedIn, Facebook) that you think will benefit from networking with us!  If you haven’t seen someone in a while, give them a call and remind them about our next luncheon.  </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t>Focus on making some new connections at Connections Professional Networking for Women!</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t>I am looking forward to meeting your guests and seeing YOU at the luncheon! </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t>Kindest Regards</w:t>
                                    </w:r>
                                    <w:proofErr w:type="gramStart"/>
                                    <w:r w:rsidRPr="008C1CE7">
                                      <w:rPr>
                                        <w:rFonts w:ascii="Times New Roman" w:eastAsia="Times New Roman" w:hAnsi="Times New Roman" w:cs="Times New Roman"/>
                                        <w:color w:val="38424A"/>
                                        <w:sz w:val="18"/>
                                        <w:szCs w:val="18"/>
                                      </w:rPr>
                                      <w:t>,</w:t>
                                    </w:r>
                                    <w:proofErr w:type="gramEnd"/>
                                    <w:r w:rsidRPr="008C1CE7">
                                      <w:rPr>
                                        <w:rFonts w:ascii="Times New Roman" w:eastAsia="Times New Roman" w:hAnsi="Times New Roman" w:cs="Times New Roman"/>
                                        <w:color w:val="38424A"/>
                                        <w:sz w:val="18"/>
                                        <w:szCs w:val="18"/>
                                      </w:rPr>
                                      <w:br/>
                                      <w:t>Rodlyn Cochran</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b/>
                                        <w:bCs/>
                                        <w:color w:val="38424A"/>
                                        <w:sz w:val="18"/>
                                        <w:szCs w:val="18"/>
                                      </w:rPr>
                                      <w:t>We will have a drawing for a member’s business to be spotlighted in our next newsletter.  Please make sure you drop your business card for the drawing!</w:t>
                                    </w:r>
                                  </w:p>
                                </w:tc>
                              </w:tr>
                            </w:tbl>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66F2CE1F" wp14:editId="1E48FFF0">
                                    <wp:extent cx="5143500" cy="22860"/>
                                    <wp:effectExtent l="0" t="0" r="0" b="0"/>
                                    <wp:docPr id="10" name="Picture 10"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8C1CE7" w:rsidRPr="008C1CE7" w:rsidRDefault="008C1CE7" w:rsidP="008C1CE7">
                              <w:pPr>
                                <w:spacing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color w:val="38424A"/>
                                  <w:sz w:val="24"/>
                                  <w:szCs w:val="24"/>
                                </w:rPr>
                                <w:t> </w:t>
                              </w:r>
                            </w:p>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0BDA6FC7" wp14:editId="306D33A7">
                                    <wp:extent cx="5143500" cy="22860"/>
                                    <wp:effectExtent l="0" t="0" r="0" b="0"/>
                                    <wp:docPr id="11" name="Picture 11"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8C1CE7" w:rsidRPr="008C1CE7" w:rsidRDefault="008C1CE7" w:rsidP="008C1CE7">
                              <w:pPr>
                                <w:spacing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noProof/>
                                  <w:color w:val="38424A"/>
                                  <w:sz w:val="24"/>
                                  <w:szCs w:val="24"/>
                                </w:rPr>
                                <w:drawing>
                                  <wp:inline distT="0" distB="0" distL="0" distR="0" wp14:anchorId="55FEEA13" wp14:editId="0093C9DC">
                                    <wp:extent cx="4137660" cy="1104900"/>
                                    <wp:effectExtent l="0" t="0" r="0" b="0"/>
                                    <wp:docPr id="12" name="Picture 12" descr="http://soundoff.bizzuka.com/editor_images/image_0f35b73e/files/announc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oundoff.bizzuka.com/editor_images/image_0f35b73e/files/announcement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7660" cy="1104900"/>
                                            </a:xfrm>
                                            <a:prstGeom prst="rect">
                                              <a:avLst/>
                                            </a:prstGeom>
                                            <a:noFill/>
                                            <a:ln>
                                              <a:noFill/>
                                            </a:ln>
                                          </pic:spPr>
                                        </pic:pic>
                                      </a:graphicData>
                                    </a:graphic>
                                  </wp:inline>
                                </w:drawing>
                              </w:r>
                            </w:p>
                            <w:p w:rsidR="008C1CE7" w:rsidRPr="008C1CE7" w:rsidRDefault="008C1CE7" w:rsidP="008C1CE7">
                              <w:pPr>
                                <w:spacing w:after="100" w:afterAutospacing="1" w:line="270" w:lineRule="atLeast"/>
                                <w:outlineLvl w:val="1"/>
                                <w:rPr>
                                  <w:rFonts w:ascii="Georgia" w:eastAsia="Times New Roman" w:hAnsi="Georgia" w:cs="Times New Roman"/>
                                  <w:i/>
                                  <w:iCs/>
                                  <w:color w:val="38424A"/>
                                  <w:sz w:val="24"/>
                                  <w:szCs w:val="24"/>
                                </w:rPr>
                              </w:pPr>
                              <w:r w:rsidRPr="008C1CE7">
                                <w:rPr>
                                  <w:rFonts w:ascii="Georgia" w:eastAsia="Times New Roman" w:hAnsi="Georgia" w:cs="Times New Roman"/>
                                  <w:i/>
                                  <w:iCs/>
                                  <w:color w:val="38424A"/>
                                  <w:sz w:val="24"/>
                                  <w:szCs w:val="24"/>
                                </w:rPr>
                                <w:br/>
                              </w:r>
                              <w:r w:rsidRPr="008C1CE7">
                                <w:rPr>
                                  <w:rFonts w:ascii="Georgia" w:eastAsia="Times New Roman" w:hAnsi="Georgia" w:cs="Times New Roman"/>
                                  <w:b/>
                                  <w:bCs/>
                                  <w:i/>
                                  <w:iCs/>
                                  <w:color w:val="38424A"/>
                                  <w:sz w:val="21"/>
                                  <w:szCs w:val="21"/>
                                  <w:u w:val="single"/>
                                </w:rPr>
                                <w:t>Connections Election of New Board for 2014-2015 at April meeting</w:t>
                              </w:r>
                              <w:r w:rsidRPr="008C1CE7">
                                <w:rPr>
                                  <w:rFonts w:ascii="Georgia" w:eastAsia="Times New Roman" w:hAnsi="Georgia" w:cs="Times New Roman"/>
                                  <w:i/>
                                  <w:iCs/>
                                  <w:color w:val="38424A"/>
                                  <w:sz w:val="24"/>
                                  <w:szCs w:val="24"/>
                                </w:rPr>
                                <w:br/>
                              </w:r>
                              <w:r w:rsidRPr="008C1CE7">
                                <w:rPr>
                                  <w:rFonts w:ascii="Georgia" w:eastAsia="Times New Roman" w:hAnsi="Georgia" w:cs="Times New Roman"/>
                                  <w:i/>
                                  <w:iCs/>
                                  <w:color w:val="38424A"/>
                                  <w:sz w:val="24"/>
                                  <w:szCs w:val="24"/>
                                </w:rPr>
                                <w:br/>
                              </w:r>
                              <w:r w:rsidRPr="008C1CE7">
                                <w:rPr>
                                  <w:rFonts w:ascii="Georgia" w:eastAsia="Times New Roman" w:hAnsi="Georgia" w:cs="Times New Roman"/>
                                  <w:i/>
                                  <w:iCs/>
                                  <w:color w:val="38424A"/>
                                  <w:sz w:val="21"/>
                                  <w:szCs w:val="21"/>
                                </w:rPr>
                                <w:t>President - Nanette Heggie</w:t>
                              </w:r>
                              <w:r w:rsidRPr="008C1CE7">
                                <w:rPr>
                                  <w:rFonts w:ascii="Georgia" w:eastAsia="Times New Roman" w:hAnsi="Georgia" w:cs="Times New Roman"/>
                                  <w:i/>
                                  <w:iCs/>
                                  <w:color w:val="38424A"/>
                                  <w:sz w:val="21"/>
                                  <w:szCs w:val="21"/>
                                </w:rPr>
                                <w:br/>
                                <w:t xml:space="preserve">President Elect - Deidre </w:t>
                              </w:r>
                              <w:proofErr w:type="spellStart"/>
                              <w:r w:rsidRPr="008C1CE7">
                                <w:rPr>
                                  <w:rFonts w:ascii="Georgia" w:eastAsia="Times New Roman" w:hAnsi="Georgia" w:cs="Times New Roman"/>
                                  <w:i/>
                                  <w:iCs/>
                                  <w:color w:val="38424A"/>
                                  <w:sz w:val="21"/>
                                  <w:szCs w:val="21"/>
                                </w:rPr>
                                <w:t>Detraz</w:t>
                              </w:r>
                              <w:proofErr w:type="spellEnd"/>
                              <w:r w:rsidRPr="008C1CE7">
                                <w:rPr>
                                  <w:rFonts w:ascii="Georgia" w:eastAsia="Times New Roman" w:hAnsi="Georgia" w:cs="Times New Roman"/>
                                  <w:i/>
                                  <w:iCs/>
                                  <w:color w:val="38424A"/>
                                  <w:sz w:val="21"/>
                                  <w:szCs w:val="21"/>
                                </w:rPr>
                                <w:br/>
                                <w:t>Secretary - Vonda Broussard</w:t>
                              </w:r>
                              <w:r w:rsidRPr="008C1CE7">
                                <w:rPr>
                                  <w:rFonts w:ascii="Georgia" w:eastAsia="Times New Roman" w:hAnsi="Georgia" w:cs="Times New Roman"/>
                                  <w:i/>
                                  <w:iCs/>
                                  <w:color w:val="38424A"/>
                                  <w:sz w:val="21"/>
                                  <w:szCs w:val="21"/>
                                </w:rPr>
                                <w:br/>
                                <w:t>Treasurer - June Brillhart</w:t>
                              </w:r>
                              <w:r w:rsidRPr="008C1CE7">
                                <w:rPr>
                                  <w:rFonts w:ascii="Georgia" w:eastAsia="Times New Roman" w:hAnsi="Georgia" w:cs="Times New Roman"/>
                                  <w:i/>
                                  <w:iCs/>
                                  <w:color w:val="38424A"/>
                                  <w:sz w:val="21"/>
                                  <w:szCs w:val="21"/>
                                </w:rPr>
                                <w:br/>
                                <w:t xml:space="preserve">Membership - </w:t>
                              </w:r>
                              <w:proofErr w:type="spellStart"/>
                              <w:r w:rsidRPr="008C1CE7">
                                <w:rPr>
                                  <w:rFonts w:ascii="Georgia" w:eastAsia="Times New Roman" w:hAnsi="Georgia" w:cs="Times New Roman"/>
                                  <w:i/>
                                  <w:iCs/>
                                  <w:color w:val="38424A"/>
                                  <w:sz w:val="21"/>
                                  <w:szCs w:val="21"/>
                                </w:rPr>
                                <w:t>Mauri</w:t>
                              </w:r>
                              <w:proofErr w:type="spellEnd"/>
                              <w:r w:rsidRPr="008C1CE7">
                                <w:rPr>
                                  <w:rFonts w:ascii="Georgia" w:eastAsia="Times New Roman" w:hAnsi="Georgia" w:cs="Times New Roman"/>
                                  <w:i/>
                                  <w:iCs/>
                                  <w:color w:val="38424A"/>
                                  <w:sz w:val="21"/>
                                  <w:szCs w:val="21"/>
                                </w:rPr>
                                <w:t xml:space="preserve"> </w:t>
                              </w:r>
                              <w:proofErr w:type="spellStart"/>
                              <w:r w:rsidRPr="008C1CE7">
                                <w:rPr>
                                  <w:rFonts w:ascii="Georgia" w:eastAsia="Times New Roman" w:hAnsi="Georgia" w:cs="Times New Roman"/>
                                  <w:i/>
                                  <w:iCs/>
                                  <w:color w:val="38424A"/>
                                  <w:sz w:val="21"/>
                                  <w:szCs w:val="21"/>
                                </w:rPr>
                                <w:t>Robicheaux</w:t>
                              </w:r>
                              <w:proofErr w:type="spellEnd"/>
                              <w:r w:rsidRPr="008C1CE7">
                                <w:rPr>
                                  <w:rFonts w:ascii="Georgia" w:eastAsia="Times New Roman" w:hAnsi="Georgia" w:cs="Times New Roman"/>
                                  <w:i/>
                                  <w:iCs/>
                                  <w:color w:val="38424A"/>
                                  <w:sz w:val="21"/>
                                  <w:szCs w:val="21"/>
                                </w:rPr>
                                <w:br/>
                                <w:t xml:space="preserve">Program - </w:t>
                              </w:r>
                              <w:proofErr w:type="spellStart"/>
                              <w:r w:rsidRPr="008C1CE7">
                                <w:rPr>
                                  <w:rFonts w:ascii="Georgia" w:eastAsia="Times New Roman" w:hAnsi="Georgia" w:cs="Times New Roman"/>
                                  <w:i/>
                                  <w:iCs/>
                                  <w:color w:val="38424A"/>
                                  <w:sz w:val="21"/>
                                  <w:szCs w:val="21"/>
                                </w:rPr>
                                <w:t>Fritzie</w:t>
                              </w:r>
                              <w:proofErr w:type="spellEnd"/>
                              <w:r w:rsidRPr="008C1CE7">
                                <w:rPr>
                                  <w:rFonts w:ascii="Georgia" w:eastAsia="Times New Roman" w:hAnsi="Georgia" w:cs="Times New Roman"/>
                                  <w:i/>
                                  <w:iCs/>
                                  <w:color w:val="38424A"/>
                                  <w:sz w:val="21"/>
                                  <w:szCs w:val="21"/>
                                </w:rPr>
                                <w:t xml:space="preserve"> </w:t>
                              </w:r>
                              <w:proofErr w:type="spellStart"/>
                              <w:r w:rsidRPr="008C1CE7">
                                <w:rPr>
                                  <w:rFonts w:ascii="Georgia" w:eastAsia="Times New Roman" w:hAnsi="Georgia" w:cs="Times New Roman"/>
                                  <w:i/>
                                  <w:iCs/>
                                  <w:color w:val="38424A"/>
                                  <w:sz w:val="21"/>
                                  <w:szCs w:val="21"/>
                                </w:rPr>
                                <w:t>Shoun</w:t>
                              </w:r>
                              <w:proofErr w:type="spellEnd"/>
                              <w:r w:rsidRPr="008C1CE7">
                                <w:rPr>
                                  <w:rFonts w:ascii="Georgia" w:eastAsia="Times New Roman" w:hAnsi="Georgia" w:cs="Times New Roman"/>
                                  <w:i/>
                                  <w:iCs/>
                                  <w:color w:val="38424A"/>
                                  <w:sz w:val="21"/>
                                  <w:szCs w:val="21"/>
                                </w:rPr>
                                <w:br/>
                                <w:t>Public Relations - Rebecca Taylor</w:t>
                              </w:r>
                              <w:r w:rsidRPr="008C1CE7">
                                <w:rPr>
                                  <w:rFonts w:ascii="Georgia" w:eastAsia="Times New Roman" w:hAnsi="Georgia" w:cs="Times New Roman"/>
                                  <w:i/>
                                  <w:iCs/>
                                  <w:color w:val="38424A"/>
                                  <w:sz w:val="21"/>
                                  <w:szCs w:val="21"/>
                                </w:rPr>
                                <w:br/>
                                <w:t>Newsletter - Connie Marcantel</w:t>
                              </w:r>
                              <w:r w:rsidRPr="008C1CE7">
                                <w:rPr>
                                  <w:rFonts w:ascii="Georgia" w:eastAsia="Times New Roman" w:hAnsi="Georgia" w:cs="Times New Roman"/>
                                  <w:i/>
                                  <w:iCs/>
                                  <w:color w:val="38424A"/>
                                  <w:sz w:val="21"/>
                                  <w:szCs w:val="21"/>
                                </w:rPr>
                                <w:br/>
                                <w:t>Board Member at Large - Rodlyn Cochran</w:t>
                              </w:r>
                              <w:r w:rsidRPr="008C1CE7">
                                <w:rPr>
                                  <w:rFonts w:ascii="Georgia" w:eastAsia="Times New Roman" w:hAnsi="Georgia" w:cs="Times New Roman"/>
                                  <w:i/>
                                  <w:iCs/>
                                  <w:color w:val="38424A"/>
                                  <w:sz w:val="21"/>
                                  <w:szCs w:val="21"/>
                                </w:rPr>
                                <w:br/>
                                <w:t>Arrangement Chair - Renee Box &amp; Kathy Mere</w:t>
                              </w:r>
                              <w:r w:rsidRPr="008C1CE7">
                                <w:rPr>
                                  <w:rFonts w:ascii="Georgia" w:eastAsia="Times New Roman" w:hAnsi="Georgia" w:cs="Times New Roman"/>
                                  <w:i/>
                                  <w:iCs/>
                                  <w:color w:val="38424A"/>
                                  <w:sz w:val="21"/>
                                  <w:szCs w:val="21"/>
                                </w:rPr>
                                <w:br/>
                              </w:r>
                              <w:r w:rsidRPr="008C1CE7">
                                <w:rPr>
                                  <w:rFonts w:ascii="Georgia" w:eastAsia="Times New Roman" w:hAnsi="Georgia" w:cs="Times New Roman"/>
                                  <w:i/>
                                  <w:iCs/>
                                  <w:color w:val="38424A"/>
                                  <w:sz w:val="21"/>
                                  <w:szCs w:val="21"/>
                                </w:rPr>
                                <w:br/>
                                <w:t xml:space="preserve">Nominating Committee: Nanette Heggie, Kathy Mere, Vonda Broussard, </w:t>
                              </w:r>
                              <w:proofErr w:type="spellStart"/>
                              <w:r w:rsidRPr="008C1CE7">
                                <w:rPr>
                                  <w:rFonts w:ascii="Georgia" w:eastAsia="Times New Roman" w:hAnsi="Georgia" w:cs="Times New Roman"/>
                                  <w:i/>
                                  <w:iCs/>
                                  <w:color w:val="38424A"/>
                                  <w:sz w:val="21"/>
                                  <w:szCs w:val="21"/>
                                </w:rPr>
                                <w:t>Fritzie</w:t>
                              </w:r>
                              <w:proofErr w:type="spellEnd"/>
                              <w:r w:rsidRPr="008C1CE7">
                                <w:rPr>
                                  <w:rFonts w:ascii="Georgia" w:eastAsia="Times New Roman" w:hAnsi="Georgia" w:cs="Times New Roman"/>
                                  <w:i/>
                                  <w:iCs/>
                                  <w:color w:val="38424A"/>
                                  <w:sz w:val="21"/>
                                  <w:szCs w:val="21"/>
                                </w:rPr>
                                <w:t xml:space="preserve"> </w:t>
                              </w:r>
                              <w:proofErr w:type="spellStart"/>
                              <w:r w:rsidRPr="008C1CE7">
                                <w:rPr>
                                  <w:rFonts w:ascii="Georgia" w:eastAsia="Times New Roman" w:hAnsi="Georgia" w:cs="Times New Roman"/>
                                  <w:i/>
                                  <w:iCs/>
                                  <w:color w:val="38424A"/>
                                  <w:sz w:val="21"/>
                                  <w:szCs w:val="21"/>
                                </w:rPr>
                                <w:t>Shoun</w:t>
                              </w:r>
                              <w:proofErr w:type="spellEnd"/>
                              <w:r w:rsidRPr="008C1CE7">
                                <w:rPr>
                                  <w:rFonts w:ascii="Georgia" w:eastAsia="Times New Roman" w:hAnsi="Georgia" w:cs="Times New Roman"/>
                                  <w:i/>
                                  <w:iCs/>
                                  <w:color w:val="38424A"/>
                                  <w:sz w:val="21"/>
                                  <w:szCs w:val="21"/>
                                </w:rPr>
                                <w:t xml:space="preserve">, June Brillhart, Cynthia Beslin, Pat Sonnier, Deidre </w:t>
                              </w:r>
                              <w:proofErr w:type="spellStart"/>
                              <w:r w:rsidRPr="008C1CE7">
                                <w:rPr>
                                  <w:rFonts w:ascii="Georgia" w:eastAsia="Times New Roman" w:hAnsi="Georgia" w:cs="Times New Roman"/>
                                  <w:i/>
                                  <w:iCs/>
                                  <w:color w:val="38424A"/>
                                  <w:sz w:val="21"/>
                                  <w:szCs w:val="21"/>
                                </w:rPr>
                                <w:t>Detraz</w:t>
                              </w:r>
                              <w:proofErr w:type="spellEnd"/>
                              <w:r w:rsidRPr="008C1CE7">
                                <w:rPr>
                                  <w:rFonts w:ascii="Georgia" w:eastAsia="Times New Roman" w:hAnsi="Georgia" w:cs="Times New Roman"/>
                                  <w:i/>
                                  <w:iCs/>
                                  <w:color w:val="38424A"/>
                                  <w:sz w:val="21"/>
                                  <w:szCs w:val="21"/>
                                </w:rPr>
                                <w:t xml:space="preserve">, </w:t>
                              </w:r>
                              <w:proofErr w:type="spellStart"/>
                              <w:r w:rsidRPr="008C1CE7">
                                <w:rPr>
                                  <w:rFonts w:ascii="Georgia" w:eastAsia="Times New Roman" w:hAnsi="Georgia" w:cs="Times New Roman"/>
                                  <w:i/>
                                  <w:iCs/>
                                  <w:color w:val="38424A"/>
                                  <w:sz w:val="21"/>
                                  <w:szCs w:val="21"/>
                                </w:rPr>
                                <w:t>Mauri</w:t>
                              </w:r>
                              <w:proofErr w:type="spellEnd"/>
                              <w:r w:rsidRPr="008C1CE7">
                                <w:rPr>
                                  <w:rFonts w:ascii="Georgia" w:eastAsia="Times New Roman" w:hAnsi="Georgia" w:cs="Times New Roman"/>
                                  <w:i/>
                                  <w:iCs/>
                                  <w:color w:val="38424A"/>
                                  <w:sz w:val="21"/>
                                  <w:szCs w:val="21"/>
                                </w:rPr>
                                <w:t xml:space="preserve"> </w:t>
                              </w:r>
                              <w:proofErr w:type="spellStart"/>
                              <w:r w:rsidRPr="008C1CE7">
                                <w:rPr>
                                  <w:rFonts w:ascii="Georgia" w:eastAsia="Times New Roman" w:hAnsi="Georgia" w:cs="Times New Roman"/>
                                  <w:i/>
                                  <w:iCs/>
                                  <w:color w:val="38424A"/>
                                  <w:sz w:val="21"/>
                                  <w:szCs w:val="21"/>
                                </w:rPr>
                                <w:t>Robicheaux</w:t>
                              </w:r>
                              <w:proofErr w:type="spellEnd"/>
                              <w:r w:rsidRPr="008C1CE7">
                                <w:rPr>
                                  <w:rFonts w:ascii="Georgia" w:eastAsia="Times New Roman" w:hAnsi="Georgia" w:cs="Times New Roman"/>
                                  <w:i/>
                                  <w:iCs/>
                                  <w:color w:val="38424A"/>
                                  <w:sz w:val="21"/>
                                  <w:szCs w:val="21"/>
                                </w:rPr>
                                <w:t>, Rodlyn Cochran and Connie Marcantel</w:t>
                              </w:r>
                              <w:r w:rsidRPr="008C1CE7">
                                <w:rPr>
                                  <w:rFonts w:ascii="Georgia" w:eastAsia="Times New Roman" w:hAnsi="Georgia" w:cs="Times New Roman"/>
                                  <w:i/>
                                  <w:iCs/>
                                  <w:color w:val="38424A"/>
                                  <w:sz w:val="24"/>
                                  <w:szCs w:val="24"/>
                                </w:rPr>
                                <w:br/>
                              </w:r>
                              <w:r w:rsidRPr="008C1CE7">
                                <w:rPr>
                                  <w:rFonts w:ascii="Georgia" w:eastAsia="Times New Roman" w:hAnsi="Georgia" w:cs="Times New Roman"/>
                                  <w:i/>
                                  <w:iCs/>
                                  <w:color w:val="38424A"/>
                                  <w:sz w:val="24"/>
                                  <w:szCs w:val="24"/>
                                </w:rPr>
                                <w:br/>
                              </w:r>
                              <w:r w:rsidRPr="008C1CE7">
                                <w:rPr>
                                  <w:rFonts w:ascii="Georgia" w:eastAsia="Times New Roman" w:hAnsi="Georgia" w:cs="Times New Roman"/>
                                  <w:i/>
                                  <w:iCs/>
                                  <w:color w:val="38424A"/>
                                  <w:sz w:val="24"/>
                                  <w:szCs w:val="24"/>
                                </w:rPr>
                                <w:br/>
                              </w:r>
                              <w:r w:rsidRPr="008C1CE7">
                                <w:rPr>
                                  <w:rFonts w:ascii="Georgia" w:eastAsia="Times New Roman" w:hAnsi="Georgia" w:cs="Times New Roman"/>
                                  <w:b/>
                                  <w:bCs/>
                                  <w:i/>
                                  <w:iCs/>
                                  <w:color w:val="38424A"/>
                                  <w:sz w:val="21"/>
                                  <w:szCs w:val="21"/>
                                  <w:u w:val="single"/>
                                </w:rPr>
                                <w:t>Connections Scholarship Awards</w:t>
                              </w:r>
                            </w:p>
                            <w:p w:rsidR="008C1CE7" w:rsidRPr="008C1CE7" w:rsidRDefault="008C1CE7" w:rsidP="008C1CE7">
                              <w:pPr>
                                <w:spacing w:after="100" w:afterAutospacing="1" w:line="270" w:lineRule="atLeast"/>
                                <w:outlineLvl w:val="1"/>
                                <w:rPr>
                                  <w:rFonts w:ascii="Georgia" w:eastAsia="Times New Roman" w:hAnsi="Georgia" w:cs="Times New Roman"/>
                                  <w:i/>
                                  <w:iCs/>
                                  <w:color w:val="38424A"/>
                                  <w:sz w:val="24"/>
                                  <w:szCs w:val="24"/>
                                </w:rPr>
                              </w:pPr>
                              <w:r w:rsidRPr="008C1CE7">
                                <w:rPr>
                                  <w:rFonts w:ascii="Georgia" w:eastAsia="Times New Roman" w:hAnsi="Georgia" w:cs="Times New Roman"/>
                                  <w:i/>
                                  <w:iCs/>
                                  <w:color w:val="38424A"/>
                                  <w:sz w:val="21"/>
                                  <w:szCs w:val="21"/>
                                </w:rPr>
                                <w:t>This meeting Connections will award two $1,000 scholarships to two women that are working on achieving their educational goals at UL Lafayette.  Please make sure to join us for the presentation of these scholarship awards.</w:t>
                              </w:r>
                            </w:p>
                            <w:p w:rsidR="008C1CE7" w:rsidRPr="008C1CE7" w:rsidRDefault="008C1CE7" w:rsidP="008C1CE7">
                              <w:pPr>
                                <w:spacing w:after="100" w:afterAutospacing="1" w:line="270" w:lineRule="atLeast"/>
                                <w:outlineLvl w:val="1"/>
                                <w:rPr>
                                  <w:rFonts w:ascii="Georgia" w:eastAsia="Times New Roman" w:hAnsi="Georgia" w:cs="Times New Roman"/>
                                  <w:i/>
                                  <w:iCs/>
                                  <w:color w:val="38424A"/>
                                  <w:sz w:val="24"/>
                                  <w:szCs w:val="24"/>
                                </w:rPr>
                              </w:pPr>
                              <w:r w:rsidRPr="008C1CE7">
                                <w:rPr>
                                  <w:rFonts w:ascii="Georgia" w:eastAsia="Times New Roman" w:hAnsi="Georgia" w:cs="Times New Roman"/>
                                  <w:i/>
                                  <w:iCs/>
                                  <w:color w:val="38424A"/>
                                  <w:sz w:val="24"/>
                                  <w:szCs w:val="24"/>
                                </w:rPr>
                                <w:br/>
                              </w:r>
                              <w:r w:rsidRPr="008C1CE7">
                                <w:rPr>
                                  <w:rFonts w:ascii="Georgia" w:eastAsia="Times New Roman" w:hAnsi="Georgia" w:cs="Times New Roman"/>
                                  <w:b/>
                                  <w:bCs/>
                                  <w:i/>
                                  <w:iCs/>
                                  <w:color w:val="38424A"/>
                                  <w:sz w:val="36"/>
                                  <w:szCs w:val="36"/>
                                </w:rPr>
                                <w:t>Welcome to our new and renewing Connections Members!!!</w:t>
                              </w:r>
                            </w:p>
                            <w:p w:rsidR="008C1CE7" w:rsidRPr="008C1CE7" w:rsidRDefault="008C1CE7" w:rsidP="008C1CE7">
                              <w:pPr>
                                <w:spacing w:after="0" w:line="270" w:lineRule="atLeast"/>
                                <w:jc w:val="center"/>
                                <w:rPr>
                                  <w:rFonts w:ascii="Times New Roman" w:eastAsia="Times New Roman" w:hAnsi="Times New Roman" w:cs="Times New Roman"/>
                                  <w:color w:val="38424A"/>
                                  <w:sz w:val="24"/>
                                  <w:szCs w:val="24"/>
                                </w:rPr>
                              </w:pPr>
                              <w:r w:rsidRPr="008C1CE7">
                                <w:rPr>
                                  <w:rFonts w:ascii="Times New Roman" w:eastAsia="Times New Roman" w:hAnsi="Times New Roman" w:cs="Times New Roman"/>
                                  <w:b/>
                                  <w:bCs/>
                                  <w:color w:val="38424A"/>
                                  <w:sz w:val="27"/>
                                  <w:szCs w:val="27"/>
                                </w:rPr>
                                <w:t>Lori Cody</w:t>
                              </w:r>
                              <w:r w:rsidRPr="008C1CE7">
                                <w:rPr>
                                  <w:rFonts w:ascii="Times New Roman" w:eastAsia="Times New Roman" w:hAnsi="Times New Roman" w:cs="Times New Roman"/>
                                  <w:b/>
                                  <w:bCs/>
                                  <w:color w:val="38424A"/>
                                  <w:sz w:val="27"/>
                                  <w:szCs w:val="27"/>
                                </w:rPr>
                                <w:br/>
                                <w:t>The Pampered Chef/Consultant</w:t>
                              </w:r>
                              <w:r w:rsidRPr="008C1CE7">
                                <w:rPr>
                                  <w:rFonts w:ascii="Times New Roman" w:eastAsia="Times New Roman" w:hAnsi="Times New Roman" w:cs="Times New Roman"/>
                                  <w:b/>
                                  <w:bCs/>
                                  <w:color w:val="38424A"/>
                                  <w:sz w:val="27"/>
                                  <w:szCs w:val="27"/>
                                </w:rPr>
                                <w:br/>
                                <w:t>258-9985</w:t>
                              </w:r>
                              <w:r w:rsidRPr="008C1CE7">
                                <w:rPr>
                                  <w:rFonts w:ascii="Times New Roman" w:eastAsia="Times New Roman" w:hAnsi="Times New Roman" w:cs="Times New Roman"/>
                                  <w:b/>
                                  <w:bCs/>
                                  <w:color w:val="38424A"/>
                                  <w:sz w:val="27"/>
                                  <w:szCs w:val="27"/>
                                </w:rPr>
                                <w:br/>
                                <w:t>loricody@yahoo.com</w:t>
                              </w:r>
                              <w:r w:rsidRPr="008C1CE7">
                                <w:rPr>
                                  <w:rFonts w:ascii="Times New Roman" w:eastAsia="Times New Roman" w:hAnsi="Times New Roman" w:cs="Times New Roman"/>
                                  <w:b/>
                                  <w:bCs/>
                                  <w:color w:val="38424A"/>
                                  <w:sz w:val="27"/>
                                  <w:szCs w:val="27"/>
                                </w:rPr>
                                <w:br/>
                              </w:r>
                              <w:r w:rsidRPr="008C1CE7">
                                <w:rPr>
                                  <w:rFonts w:ascii="Times New Roman" w:eastAsia="Times New Roman" w:hAnsi="Times New Roman" w:cs="Times New Roman"/>
                                  <w:b/>
                                  <w:bCs/>
                                  <w:color w:val="38424A"/>
                                  <w:sz w:val="27"/>
                                  <w:szCs w:val="27"/>
                                </w:rPr>
                                <w:br/>
                                <w:t xml:space="preserve">Melissa </w:t>
                              </w:r>
                              <w:proofErr w:type="spellStart"/>
                              <w:r w:rsidRPr="008C1CE7">
                                <w:rPr>
                                  <w:rFonts w:ascii="Times New Roman" w:eastAsia="Times New Roman" w:hAnsi="Times New Roman" w:cs="Times New Roman"/>
                                  <w:b/>
                                  <w:bCs/>
                                  <w:color w:val="38424A"/>
                                  <w:sz w:val="27"/>
                                  <w:szCs w:val="27"/>
                                </w:rPr>
                                <w:t>Stutes</w:t>
                              </w:r>
                              <w:proofErr w:type="spellEnd"/>
                              <w:r w:rsidRPr="008C1CE7">
                                <w:rPr>
                                  <w:rFonts w:ascii="Times New Roman" w:eastAsia="Times New Roman" w:hAnsi="Times New Roman" w:cs="Times New Roman"/>
                                  <w:b/>
                                  <w:bCs/>
                                  <w:color w:val="38424A"/>
                                  <w:sz w:val="27"/>
                                  <w:szCs w:val="27"/>
                                </w:rPr>
                                <w:br/>
                              </w:r>
                              <w:proofErr w:type="spellStart"/>
                              <w:r w:rsidRPr="008C1CE7">
                                <w:rPr>
                                  <w:rFonts w:ascii="Times New Roman" w:eastAsia="Times New Roman" w:hAnsi="Times New Roman" w:cs="Times New Roman"/>
                                  <w:b/>
                                  <w:bCs/>
                                  <w:color w:val="38424A"/>
                                  <w:sz w:val="27"/>
                                  <w:szCs w:val="27"/>
                                </w:rPr>
                                <w:t>InterTrust</w:t>
                              </w:r>
                              <w:proofErr w:type="spellEnd"/>
                              <w:r w:rsidRPr="008C1CE7">
                                <w:rPr>
                                  <w:rFonts w:ascii="Times New Roman" w:eastAsia="Times New Roman" w:hAnsi="Times New Roman" w:cs="Times New Roman"/>
                                  <w:b/>
                                  <w:bCs/>
                                  <w:color w:val="38424A"/>
                                  <w:sz w:val="27"/>
                                  <w:szCs w:val="27"/>
                                </w:rPr>
                                <w:t xml:space="preserve"> Mortgage\Mortgage Broker</w:t>
                              </w:r>
                              <w:r w:rsidRPr="008C1CE7">
                                <w:rPr>
                                  <w:rFonts w:ascii="Times New Roman" w:eastAsia="Times New Roman" w:hAnsi="Times New Roman" w:cs="Times New Roman"/>
                                  <w:b/>
                                  <w:bCs/>
                                  <w:color w:val="38424A"/>
                                  <w:sz w:val="27"/>
                                  <w:szCs w:val="27"/>
                                </w:rPr>
                                <w:br/>
                                <w:t>408-5105</w:t>
                              </w:r>
                              <w:r w:rsidRPr="008C1CE7">
                                <w:rPr>
                                  <w:rFonts w:ascii="Times New Roman" w:eastAsia="Times New Roman" w:hAnsi="Times New Roman" w:cs="Times New Roman"/>
                                  <w:b/>
                                  <w:bCs/>
                                  <w:color w:val="38424A"/>
                                  <w:sz w:val="27"/>
                                  <w:szCs w:val="27"/>
                                </w:rPr>
                                <w:br/>
                              </w:r>
                              <w:hyperlink r:id="rId14" w:history="1">
                                <w:r w:rsidRPr="008C1CE7">
                                  <w:rPr>
                                    <w:rFonts w:ascii="Times New Roman" w:eastAsia="Times New Roman" w:hAnsi="Times New Roman" w:cs="Times New Roman"/>
                                    <w:b/>
                                    <w:bCs/>
                                    <w:i/>
                                    <w:iCs/>
                                    <w:color w:val="CD2222"/>
                                    <w:sz w:val="27"/>
                                    <w:szCs w:val="27"/>
                                    <w:u w:val="single"/>
                                  </w:rPr>
                                  <w:t>Melissa@intertrustmortgage.com</w:t>
                                </w:r>
                              </w:hyperlink>
                            </w:p>
                            <w:p w:rsidR="008C1CE7" w:rsidRPr="008C1CE7" w:rsidRDefault="008C1CE7" w:rsidP="008C1CE7">
                              <w:pPr>
                                <w:spacing w:after="100" w:afterAutospacing="1" w:line="270" w:lineRule="atLeast"/>
                                <w:outlineLvl w:val="1"/>
                                <w:rPr>
                                  <w:rFonts w:ascii="Georgia" w:eastAsia="Times New Roman" w:hAnsi="Georgia" w:cs="Times New Roman"/>
                                  <w:i/>
                                  <w:iCs/>
                                  <w:color w:val="38424A"/>
                                  <w:sz w:val="24"/>
                                  <w:szCs w:val="24"/>
                                </w:rPr>
                              </w:pPr>
                              <w:r w:rsidRPr="008C1CE7">
                                <w:rPr>
                                  <w:rFonts w:ascii="Georgia" w:eastAsia="Times New Roman" w:hAnsi="Georgia" w:cs="Times New Roman"/>
                                  <w:i/>
                                  <w:iCs/>
                                  <w:color w:val="38424A"/>
                                  <w:sz w:val="24"/>
                                  <w:szCs w:val="24"/>
                                </w:rPr>
                                <w:br/>
                              </w:r>
                              <w:r w:rsidRPr="008C1CE7">
                                <w:rPr>
                                  <w:rFonts w:ascii="Georgia" w:eastAsia="Times New Roman" w:hAnsi="Georgia" w:cs="Times New Roman"/>
                                  <w:i/>
                                  <w:iCs/>
                                  <w:color w:val="38424A"/>
                                  <w:sz w:val="24"/>
                                  <w:szCs w:val="24"/>
                                </w:rPr>
                                <w:br/>
                              </w:r>
                              <w:r w:rsidRPr="008C1CE7">
                                <w:rPr>
                                  <w:rFonts w:ascii="Georgia" w:eastAsia="Times New Roman" w:hAnsi="Georgia" w:cs="Times New Roman"/>
                                  <w:b/>
                                  <w:bCs/>
                                  <w:i/>
                                  <w:iCs/>
                                  <w:color w:val="38424A"/>
                                  <w:sz w:val="36"/>
                                  <w:szCs w:val="36"/>
                                  <w:u w:val="single"/>
                                </w:rPr>
                                <w:t>"Spotlight on Business"...February</w:t>
                              </w:r>
                              <w:r w:rsidRPr="008C1CE7">
                                <w:rPr>
                                  <w:rFonts w:ascii="Georgia" w:eastAsia="Times New Roman" w:hAnsi="Georgia" w:cs="Times New Roman"/>
                                  <w:i/>
                                  <w:iCs/>
                                  <w:color w:val="38424A"/>
                                  <w:sz w:val="24"/>
                                  <w:szCs w:val="24"/>
                                </w:rPr>
                                <w:br/>
                              </w:r>
                              <w:r w:rsidRPr="008C1CE7">
                                <w:rPr>
                                  <w:rFonts w:ascii="Georgia" w:eastAsia="Times New Roman" w:hAnsi="Georgia" w:cs="Times New Roman"/>
                                  <w:i/>
                                  <w:iCs/>
                                  <w:color w:val="38424A"/>
                                  <w:sz w:val="24"/>
                                  <w:szCs w:val="24"/>
                                </w:rPr>
                                <w:br/>
                              </w:r>
                              <w:r w:rsidRPr="008C1CE7">
                                <w:rPr>
                                  <w:rFonts w:ascii="Georgia" w:eastAsia="Times New Roman" w:hAnsi="Georgia" w:cs="Times New Roman"/>
                                  <w:i/>
                                  <w:iCs/>
                                  <w:color w:val="38424A"/>
                                  <w:sz w:val="21"/>
                                  <w:szCs w:val="21"/>
                                </w:rPr>
                                <w:t xml:space="preserve">Barbara </w:t>
                              </w:r>
                              <w:proofErr w:type="spellStart"/>
                              <w:r w:rsidRPr="008C1CE7">
                                <w:rPr>
                                  <w:rFonts w:ascii="Georgia" w:eastAsia="Times New Roman" w:hAnsi="Georgia" w:cs="Times New Roman"/>
                                  <w:i/>
                                  <w:iCs/>
                                  <w:color w:val="38424A"/>
                                  <w:sz w:val="21"/>
                                  <w:szCs w:val="21"/>
                                </w:rPr>
                                <w:t>Bordelon</w:t>
                              </w:r>
                              <w:proofErr w:type="spellEnd"/>
                              <w:r w:rsidRPr="008C1CE7">
                                <w:rPr>
                                  <w:rFonts w:ascii="Georgia" w:eastAsia="Times New Roman" w:hAnsi="Georgia" w:cs="Times New Roman"/>
                                  <w:i/>
                                  <w:iCs/>
                                  <w:color w:val="38424A"/>
                                  <w:sz w:val="21"/>
                                  <w:szCs w:val="21"/>
                                </w:rPr>
                                <w:br/>
                                <w:t>Home Bank</w:t>
                              </w:r>
                              <w:r w:rsidRPr="008C1CE7">
                                <w:rPr>
                                  <w:rFonts w:ascii="Georgia" w:eastAsia="Times New Roman" w:hAnsi="Georgia" w:cs="Times New Roman"/>
                                  <w:i/>
                                  <w:iCs/>
                                  <w:color w:val="38424A"/>
                                  <w:sz w:val="21"/>
                                  <w:szCs w:val="21"/>
                                </w:rPr>
                                <w:br/>
                                <w:t>Assistant Vice President/Mortgage Lending Officer</w:t>
                              </w:r>
                              <w:r w:rsidRPr="008C1CE7">
                                <w:rPr>
                                  <w:rFonts w:ascii="Georgia" w:eastAsia="Times New Roman" w:hAnsi="Georgia" w:cs="Times New Roman"/>
                                  <w:i/>
                                  <w:iCs/>
                                  <w:color w:val="38424A"/>
                                  <w:sz w:val="21"/>
                                  <w:szCs w:val="21"/>
                                </w:rPr>
                                <w:br/>
                              </w:r>
                              <w:r w:rsidRPr="008C1CE7">
                                <w:rPr>
                                  <w:rFonts w:ascii="Georgia" w:eastAsia="Times New Roman" w:hAnsi="Georgia" w:cs="Times New Roman"/>
                                  <w:i/>
                                  <w:iCs/>
                                  <w:color w:val="38424A"/>
                                  <w:sz w:val="21"/>
                                  <w:szCs w:val="21"/>
                                </w:rPr>
                                <w:br/>
                                <w:t xml:space="preserve">I have been in the mortgage banking industry for 31 yrs.  Currently a Mortgage Loan Officer with Home Bank, specializing in Conventional, Government and Reverse Mortgage lending. Regular speaker with Lafayette Consolidated Government Neighborhood Counseling teaching first time home buyers the in’s and </w:t>
                              </w:r>
                              <w:proofErr w:type="spellStart"/>
                              <w:r w:rsidRPr="008C1CE7">
                                <w:rPr>
                                  <w:rFonts w:ascii="Georgia" w:eastAsia="Times New Roman" w:hAnsi="Georgia" w:cs="Times New Roman"/>
                                  <w:i/>
                                  <w:iCs/>
                                  <w:color w:val="38424A"/>
                                  <w:sz w:val="21"/>
                                  <w:szCs w:val="21"/>
                                </w:rPr>
                                <w:t>out’s</w:t>
                              </w:r>
                              <w:proofErr w:type="spellEnd"/>
                              <w:r w:rsidRPr="008C1CE7">
                                <w:rPr>
                                  <w:rFonts w:ascii="Georgia" w:eastAsia="Times New Roman" w:hAnsi="Georgia" w:cs="Times New Roman"/>
                                  <w:i/>
                                  <w:iCs/>
                                  <w:color w:val="38424A"/>
                                  <w:sz w:val="21"/>
                                  <w:szCs w:val="21"/>
                                </w:rPr>
                                <w:t xml:space="preserve"> of credit</w:t>
                              </w:r>
                              <w:proofErr w:type="gramStart"/>
                              <w:r w:rsidRPr="008C1CE7">
                                <w:rPr>
                                  <w:rFonts w:ascii="Georgia" w:eastAsia="Times New Roman" w:hAnsi="Georgia" w:cs="Times New Roman"/>
                                  <w:i/>
                                  <w:iCs/>
                                  <w:color w:val="38424A"/>
                                  <w:sz w:val="21"/>
                                  <w:szCs w:val="21"/>
                                </w:rPr>
                                <w:t>  card</w:t>
                              </w:r>
                              <w:proofErr w:type="gramEnd"/>
                              <w:r w:rsidRPr="008C1CE7">
                                <w:rPr>
                                  <w:rFonts w:ascii="Georgia" w:eastAsia="Times New Roman" w:hAnsi="Georgia" w:cs="Times New Roman"/>
                                  <w:i/>
                                  <w:iCs/>
                                  <w:color w:val="38424A"/>
                                  <w:sz w:val="21"/>
                                  <w:szCs w:val="21"/>
                                </w:rPr>
                                <w:t xml:space="preserve"> debt and  budgeting.  Active with the Realtor Association of Acadiana as an Affiliate Member.</w:t>
                              </w:r>
                              <w:r w:rsidRPr="008C1CE7">
                                <w:rPr>
                                  <w:rFonts w:ascii="Georgia" w:eastAsia="Times New Roman" w:hAnsi="Georgia" w:cs="Times New Roman"/>
                                  <w:i/>
                                  <w:iCs/>
                                  <w:color w:val="38424A"/>
                                  <w:sz w:val="21"/>
                                  <w:szCs w:val="21"/>
                                </w:rPr>
                                <w:br/>
                              </w:r>
                              <w:r w:rsidRPr="008C1CE7">
                                <w:rPr>
                                  <w:rFonts w:ascii="Georgia" w:eastAsia="Times New Roman" w:hAnsi="Georgia" w:cs="Times New Roman"/>
                                  <w:i/>
                                  <w:iCs/>
                                  <w:color w:val="38424A"/>
                                  <w:sz w:val="21"/>
                                  <w:szCs w:val="21"/>
                                </w:rPr>
                                <w:br/>
                              </w:r>
                              <w:proofErr w:type="spellStart"/>
                              <w:r w:rsidRPr="008C1CE7">
                                <w:rPr>
                                  <w:rFonts w:ascii="Georgia" w:eastAsia="Times New Roman" w:hAnsi="Georgia" w:cs="Times New Roman"/>
                                  <w:i/>
                                  <w:iCs/>
                                  <w:color w:val="38424A"/>
                                  <w:sz w:val="21"/>
                                  <w:szCs w:val="21"/>
                                </w:rPr>
                                <w:t>Ph</w:t>
                              </w:r>
                              <w:proofErr w:type="spellEnd"/>
                              <w:r w:rsidRPr="008C1CE7">
                                <w:rPr>
                                  <w:rFonts w:ascii="Georgia" w:eastAsia="Times New Roman" w:hAnsi="Georgia" w:cs="Times New Roman"/>
                                  <w:i/>
                                  <w:iCs/>
                                  <w:color w:val="38424A"/>
                                  <w:sz w:val="21"/>
                                  <w:szCs w:val="21"/>
                                </w:rPr>
                                <w:t>: 572-1024</w:t>
                              </w:r>
                              <w:r w:rsidRPr="008C1CE7">
                                <w:rPr>
                                  <w:rFonts w:ascii="Georgia" w:eastAsia="Times New Roman" w:hAnsi="Georgia" w:cs="Times New Roman"/>
                                  <w:i/>
                                  <w:iCs/>
                                  <w:color w:val="38424A"/>
                                  <w:sz w:val="21"/>
                                  <w:szCs w:val="21"/>
                                </w:rPr>
                                <w:br/>
                                <w:t>Cell: 230-2005</w:t>
                              </w:r>
                              <w:r w:rsidRPr="008C1CE7">
                                <w:rPr>
                                  <w:rFonts w:ascii="Georgia" w:eastAsia="Times New Roman" w:hAnsi="Georgia" w:cs="Times New Roman"/>
                                  <w:i/>
                                  <w:iCs/>
                                  <w:color w:val="38424A"/>
                                  <w:sz w:val="21"/>
                                  <w:szCs w:val="21"/>
                                </w:rPr>
                                <w:br/>
                              </w:r>
                              <w:hyperlink r:id="rId15" w:history="1">
                                <w:r w:rsidRPr="008C1CE7">
                                  <w:rPr>
                                    <w:rFonts w:ascii="Georgia" w:eastAsia="Times New Roman" w:hAnsi="Georgia" w:cs="Times New Roman"/>
                                    <w:i/>
                                    <w:iCs/>
                                    <w:color w:val="CD2222"/>
                                    <w:sz w:val="21"/>
                                    <w:szCs w:val="21"/>
                                    <w:u w:val="single"/>
                                  </w:rPr>
                                  <w:t>barbara.bordelon@home24bank.com</w:t>
                                </w:r>
                              </w:hyperlink>
                              <w:r w:rsidRPr="008C1CE7">
                                <w:rPr>
                                  <w:rFonts w:ascii="Georgia" w:eastAsia="Times New Roman" w:hAnsi="Georgia" w:cs="Times New Roman"/>
                                  <w:i/>
                                  <w:iCs/>
                                  <w:color w:val="38424A"/>
                                  <w:sz w:val="20"/>
                                  <w:szCs w:val="20"/>
                                </w:rPr>
                                <w:br/>
                              </w:r>
                              <w:r w:rsidRPr="008C1CE7">
                                <w:rPr>
                                  <w:rFonts w:ascii="Georgia" w:eastAsia="Times New Roman" w:hAnsi="Georgia" w:cs="Times New Roman"/>
                                  <w:i/>
                                  <w:iCs/>
                                  <w:color w:val="38424A"/>
                                  <w:sz w:val="20"/>
                                  <w:szCs w:val="20"/>
                                </w:rPr>
                                <w:br/>
                              </w:r>
                              <w:r w:rsidRPr="008C1CE7">
                                <w:rPr>
                                  <w:rFonts w:ascii="Georgia" w:eastAsia="Times New Roman" w:hAnsi="Georgia" w:cs="Times New Roman"/>
                                  <w:i/>
                                  <w:iCs/>
                                  <w:color w:val="38424A"/>
                                  <w:sz w:val="20"/>
                                  <w:szCs w:val="20"/>
                                </w:rPr>
                                <w:br/>
                              </w:r>
                              <w:r w:rsidRPr="008C1CE7">
                                <w:rPr>
                                  <w:rFonts w:ascii="Georgia" w:eastAsia="Times New Roman" w:hAnsi="Georgia" w:cs="Times New Roman"/>
                                  <w:i/>
                                  <w:iCs/>
                                  <w:color w:val="38424A"/>
                                  <w:sz w:val="20"/>
                                  <w:szCs w:val="20"/>
                                </w:rPr>
                                <w:br/>
                              </w:r>
                              <w:r w:rsidRPr="008C1CE7">
                                <w:rPr>
                                  <w:rFonts w:ascii="Georgia" w:eastAsia="Times New Roman" w:hAnsi="Georgia" w:cs="Times New Roman"/>
                                  <w:i/>
                                  <w:iCs/>
                                  <w:color w:val="38424A"/>
                                  <w:sz w:val="20"/>
                                  <w:szCs w:val="20"/>
                                </w:rPr>
                                <w:br/>
                              </w:r>
                              <w:r w:rsidRPr="008C1CE7">
                                <w:rPr>
                                  <w:rFonts w:ascii="Georgia" w:eastAsia="Times New Roman" w:hAnsi="Georgia" w:cs="Times New Roman"/>
                                  <w:b/>
                                  <w:bCs/>
                                  <w:i/>
                                  <w:iCs/>
                                  <w:color w:val="38424A"/>
                                  <w:sz w:val="20"/>
                                  <w:szCs w:val="20"/>
                                </w:rPr>
                                <w:t>Bring your business card and at each meeting we will draw a name. Your business will then be "Spotlighted" in the next monthly newsletter.</w:t>
                              </w:r>
                            </w:p>
                            <w:p w:rsidR="008C1CE7" w:rsidRPr="008C1CE7" w:rsidRDefault="008C1CE7" w:rsidP="008C1CE7">
                              <w:pPr>
                                <w:spacing w:after="240" w:line="270" w:lineRule="atLeast"/>
                                <w:rPr>
                                  <w:rFonts w:ascii="Times New Roman" w:eastAsia="Times New Roman" w:hAnsi="Times New Roman" w:cs="Times New Roman"/>
                                  <w:color w:val="38424A"/>
                                  <w:sz w:val="24"/>
                                  <w:szCs w:val="24"/>
                                </w:rPr>
                              </w:pPr>
                            </w:p>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2F66D15E" wp14:editId="30A01CE4">
                                    <wp:extent cx="5143500" cy="22860"/>
                                    <wp:effectExtent l="0" t="0" r="0" b="0"/>
                                    <wp:docPr id="13" name="Picture 13"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8C1CE7" w:rsidRPr="008C1CE7" w:rsidRDefault="008C1CE7" w:rsidP="008C1CE7">
                              <w:pPr>
                                <w:spacing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b/>
                                  <w:bCs/>
                                  <w:color w:val="38424A"/>
                                  <w:sz w:val="27"/>
                                  <w:szCs w:val="27"/>
                                </w:rPr>
                                <w:t xml:space="preserve">$36 Annual Membership Fee </w:t>
                              </w:r>
                              <w:r w:rsidRPr="008C1CE7">
                                <w:rPr>
                                  <w:rFonts w:ascii="Times New Roman" w:eastAsia="Times New Roman" w:hAnsi="Times New Roman" w:cs="Times New Roman"/>
                                  <w:b/>
                                  <w:bCs/>
                                  <w:i/>
                                  <w:iCs/>
                                  <w:color w:val="38424A"/>
                                  <w:sz w:val="21"/>
                                  <w:szCs w:val="21"/>
                                  <w:u w:val="single"/>
                                </w:rPr>
                                <w:t xml:space="preserve">(Please make </w:t>
                              </w:r>
                              <w:proofErr w:type="spellStart"/>
                              <w:r w:rsidRPr="008C1CE7">
                                <w:rPr>
                                  <w:rFonts w:ascii="Times New Roman" w:eastAsia="Times New Roman" w:hAnsi="Times New Roman" w:cs="Times New Roman"/>
                                  <w:b/>
                                  <w:bCs/>
                                  <w:i/>
                                  <w:iCs/>
                                  <w:color w:val="38424A"/>
                                  <w:sz w:val="21"/>
                                  <w:szCs w:val="21"/>
                                  <w:u w:val="single"/>
                                </w:rPr>
                                <w:t>seperate</w:t>
                              </w:r>
                              <w:proofErr w:type="spellEnd"/>
                              <w:r w:rsidRPr="008C1CE7">
                                <w:rPr>
                                  <w:rFonts w:ascii="Times New Roman" w:eastAsia="Times New Roman" w:hAnsi="Times New Roman" w:cs="Times New Roman"/>
                                  <w:b/>
                                  <w:bCs/>
                                  <w:i/>
                                  <w:iCs/>
                                  <w:color w:val="38424A"/>
                                  <w:sz w:val="21"/>
                                  <w:szCs w:val="21"/>
                                  <w:u w:val="single"/>
                                </w:rPr>
                                <w:t xml:space="preserve"> check</w:t>
                              </w:r>
                              <w:proofErr w:type="gramStart"/>
                              <w:r w:rsidRPr="008C1CE7">
                                <w:rPr>
                                  <w:rFonts w:ascii="Times New Roman" w:eastAsia="Times New Roman" w:hAnsi="Times New Roman" w:cs="Times New Roman"/>
                                  <w:b/>
                                  <w:bCs/>
                                  <w:i/>
                                  <w:iCs/>
                                  <w:color w:val="38424A"/>
                                  <w:sz w:val="21"/>
                                  <w:szCs w:val="21"/>
                                  <w:u w:val="single"/>
                                </w:rPr>
                                <w:t>)</w:t>
                              </w:r>
                              <w:proofErr w:type="gramEnd"/>
                              <w:r w:rsidRPr="008C1CE7">
                                <w:rPr>
                                  <w:rFonts w:ascii="Times New Roman" w:eastAsia="Times New Roman" w:hAnsi="Times New Roman" w:cs="Times New Roman"/>
                                  <w:b/>
                                  <w:bCs/>
                                  <w:color w:val="38424A"/>
                                  <w:sz w:val="27"/>
                                  <w:szCs w:val="27"/>
                                  <w:u w:val="single"/>
                                </w:rPr>
                                <w:br/>
                              </w:r>
                              <w:r w:rsidRPr="008C1CE7">
                                <w:rPr>
                                  <w:rFonts w:ascii="Times New Roman" w:eastAsia="Times New Roman" w:hAnsi="Times New Roman" w:cs="Times New Roman"/>
                                  <w:b/>
                                  <w:bCs/>
                                  <w:color w:val="38424A"/>
                                  <w:sz w:val="27"/>
                                  <w:szCs w:val="27"/>
                                  <w:u w:val="single"/>
                                </w:rPr>
                                <w:br/>
                                <w:t>2014 - 2015 Membership Application</w:t>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20"/>
                                  <w:szCs w:val="20"/>
                                </w:rPr>
                                <w:t>New Application / Yearly Renewal (Circle One)</w:t>
                              </w:r>
                              <w:r w:rsidRPr="008C1CE7">
                                <w:rPr>
                                  <w:rFonts w:ascii="Times New Roman" w:eastAsia="Times New Roman" w:hAnsi="Times New Roman" w:cs="Times New Roman"/>
                                  <w:color w:val="38424A"/>
                                  <w:sz w:val="20"/>
                                  <w:szCs w:val="20"/>
                                </w:rPr>
                                <w:br/>
                                <w:t>Date Joining/Renewal: ________________________ Publish in Yearly Directory?</w:t>
                              </w:r>
                              <w:r w:rsidRPr="008C1CE7">
                                <w:rPr>
                                  <w:rFonts w:ascii="Times New Roman" w:eastAsia="Times New Roman" w:hAnsi="Times New Roman" w:cs="Times New Roman"/>
                                  <w:color w:val="38424A"/>
                                  <w:sz w:val="20"/>
                                  <w:szCs w:val="20"/>
                                </w:rPr>
                                <w:br/>
                                <w:t>Y / N Name: ________________________________________________________________</w:t>
                              </w:r>
                              <w:r w:rsidRPr="008C1CE7">
                                <w:rPr>
                                  <w:rFonts w:ascii="Times New Roman" w:eastAsia="Times New Roman" w:hAnsi="Times New Roman" w:cs="Times New Roman"/>
                                  <w:color w:val="38424A"/>
                                  <w:sz w:val="20"/>
                                  <w:szCs w:val="20"/>
                                </w:rPr>
                                <w:br/>
                                <w:t>Y / N Business Name: _______________________________________________________________</w:t>
                              </w:r>
                              <w:r w:rsidRPr="008C1CE7">
                                <w:rPr>
                                  <w:rFonts w:ascii="Times New Roman" w:eastAsia="Times New Roman" w:hAnsi="Times New Roman" w:cs="Times New Roman"/>
                                  <w:color w:val="38424A"/>
                                  <w:sz w:val="20"/>
                                  <w:szCs w:val="20"/>
                                </w:rPr>
                                <w:br/>
                                <w:t>Y / N Title/Position: _______________________________________________________________</w:t>
                              </w:r>
                              <w:r w:rsidRPr="008C1CE7">
                                <w:rPr>
                                  <w:rFonts w:ascii="Times New Roman" w:eastAsia="Times New Roman" w:hAnsi="Times New Roman" w:cs="Times New Roman"/>
                                  <w:color w:val="38424A"/>
                                  <w:sz w:val="20"/>
                                  <w:szCs w:val="20"/>
                                </w:rPr>
                                <w:br/>
                                <w:t>Y / N Business Address: _______________________________________________________________</w:t>
                              </w:r>
                              <w:r w:rsidRPr="008C1CE7">
                                <w:rPr>
                                  <w:rFonts w:ascii="Times New Roman" w:eastAsia="Times New Roman" w:hAnsi="Times New Roman" w:cs="Times New Roman"/>
                                  <w:color w:val="38424A"/>
                                  <w:sz w:val="20"/>
                                  <w:szCs w:val="20"/>
                                </w:rPr>
                                <w:br/>
                                <w:t>Y / N Business Phone: ____________________________________</w:t>
                              </w:r>
                              <w:r w:rsidRPr="008C1CE7">
                                <w:rPr>
                                  <w:rFonts w:ascii="Times New Roman" w:eastAsia="Times New Roman" w:hAnsi="Times New Roman" w:cs="Times New Roman"/>
                                  <w:color w:val="38424A"/>
                                  <w:sz w:val="20"/>
                                  <w:szCs w:val="20"/>
                                </w:rPr>
                                <w:br/>
                                <w:t>Y / N Email: ______________________________________</w:t>
                              </w:r>
                              <w:r w:rsidRPr="008C1CE7">
                                <w:rPr>
                                  <w:rFonts w:ascii="Times New Roman" w:eastAsia="Times New Roman" w:hAnsi="Times New Roman" w:cs="Times New Roman"/>
                                  <w:color w:val="38424A"/>
                                  <w:sz w:val="20"/>
                                  <w:szCs w:val="20"/>
                                </w:rPr>
                                <w:br/>
                                <w:t>Y / N Home Address: ___________________________________________________</w:t>
                              </w:r>
                              <w:r w:rsidRPr="008C1CE7">
                                <w:rPr>
                                  <w:rFonts w:ascii="Times New Roman" w:eastAsia="Times New Roman" w:hAnsi="Times New Roman" w:cs="Times New Roman"/>
                                  <w:color w:val="38424A"/>
                                  <w:sz w:val="20"/>
                                  <w:szCs w:val="20"/>
                                </w:rPr>
                                <w:br/>
                                <w:t>Y / N Home Phone: _______________________________________________________________</w:t>
                              </w:r>
                              <w:r w:rsidRPr="008C1CE7">
                                <w:rPr>
                                  <w:rFonts w:ascii="Times New Roman" w:eastAsia="Times New Roman" w:hAnsi="Times New Roman" w:cs="Times New Roman"/>
                                  <w:color w:val="38424A"/>
                                  <w:sz w:val="20"/>
                                  <w:szCs w:val="20"/>
                                </w:rPr>
                                <w:br/>
                                <w:t>BUSINESS CLASS: (Please select up to 2 categories from the list below)</w:t>
                              </w:r>
                              <w:r w:rsidRPr="008C1CE7">
                                <w:rPr>
                                  <w:rFonts w:ascii="Times New Roman" w:eastAsia="Times New Roman" w:hAnsi="Times New Roman" w:cs="Times New Roman"/>
                                  <w:color w:val="38424A"/>
                                  <w:sz w:val="20"/>
                                  <w:szCs w:val="20"/>
                                </w:rPr>
                                <w:br/>
                                <w:t>_____ Administrative</w:t>
                              </w:r>
                              <w:r w:rsidRPr="008C1CE7">
                                <w:rPr>
                                  <w:rFonts w:ascii="Times New Roman" w:eastAsia="Times New Roman" w:hAnsi="Times New Roman" w:cs="Times New Roman"/>
                                  <w:color w:val="38424A"/>
                                  <w:sz w:val="20"/>
                                  <w:szCs w:val="20"/>
                                </w:rPr>
                                <w:br/>
                                <w:t>_____ Advertising</w:t>
                              </w:r>
                              <w:r w:rsidRPr="008C1CE7">
                                <w:rPr>
                                  <w:rFonts w:ascii="Times New Roman" w:eastAsia="Times New Roman" w:hAnsi="Times New Roman" w:cs="Times New Roman"/>
                                  <w:color w:val="38424A"/>
                                  <w:sz w:val="20"/>
                                  <w:szCs w:val="20"/>
                                </w:rPr>
                                <w:br/>
                                <w:t>_____ Business Consultant</w:t>
                              </w:r>
                              <w:r w:rsidRPr="008C1CE7">
                                <w:rPr>
                                  <w:rFonts w:ascii="Times New Roman" w:eastAsia="Times New Roman" w:hAnsi="Times New Roman" w:cs="Times New Roman"/>
                                  <w:color w:val="38424A"/>
                                  <w:sz w:val="20"/>
                                  <w:szCs w:val="20"/>
                                </w:rPr>
                                <w:br/>
                                <w:t>_____ Business Services</w:t>
                              </w:r>
                              <w:r w:rsidRPr="008C1CE7">
                                <w:rPr>
                                  <w:rFonts w:ascii="Times New Roman" w:eastAsia="Times New Roman" w:hAnsi="Times New Roman" w:cs="Times New Roman"/>
                                  <w:color w:val="38424A"/>
                                  <w:sz w:val="20"/>
                                  <w:szCs w:val="20"/>
                                </w:rPr>
                                <w:br/>
                                <w:t>_____ Computer Services</w:t>
                              </w:r>
                              <w:r w:rsidRPr="008C1CE7">
                                <w:rPr>
                                  <w:rFonts w:ascii="Times New Roman" w:eastAsia="Times New Roman" w:hAnsi="Times New Roman" w:cs="Times New Roman"/>
                                  <w:color w:val="38424A"/>
                                  <w:sz w:val="20"/>
                                  <w:szCs w:val="20"/>
                                </w:rPr>
                                <w:br/>
                                <w:t>_____ Design</w:t>
                              </w:r>
                              <w:r w:rsidRPr="008C1CE7">
                                <w:rPr>
                                  <w:rFonts w:ascii="Times New Roman" w:eastAsia="Times New Roman" w:hAnsi="Times New Roman" w:cs="Times New Roman"/>
                                  <w:color w:val="38424A"/>
                                  <w:sz w:val="20"/>
                                  <w:szCs w:val="20"/>
                                </w:rPr>
                                <w:br/>
                                <w:t>_____ Education</w:t>
                              </w:r>
                              <w:r w:rsidRPr="008C1CE7">
                                <w:rPr>
                                  <w:rFonts w:ascii="Times New Roman" w:eastAsia="Times New Roman" w:hAnsi="Times New Roman" w:cs="Times New Roman"/>
                                  <w:color w:val="38424A"/>
                                  <w:sz w:val="20"/>
                                  <w:szCs w:val="20"/>
                                </w:rPr>
                                <w:br/>
                                <w:t>_____ Employment Services</w:t>
                              </w:r>
                              <w:r w:rsidRPr="008C1CE7">
                                <w:rPr>
                                  <w:rFonts w:ascii="Times New Roman" w:eastAsia="Times New Roman" w:hAnsi="Times New Roman" w:cs="Times New Roman"/>
                                  <w:color w:val="38424A"/>
                                  <w:sz w:val="20"/>
                                  <w:szCs w:val="20"/>
                                </w:rPr>
                                <w:br/>
                                <w:t>_____ Entertainment</w:t>
                              </w:r>
                              <w:r w:rsidRPr="008C1CE7">
                                <w:rPr>
                                  <w:rFonts w:ascii="Times New Roman" w:eastAsia="Times New Roman" w:hAnsi="Times New Roman" w:cs="Times New Roman"/>
                                  <w:color w:val="38424A"/>
                                  <w:sz w:val="20"/>
                                  <w:szCs w:val="20"/>
                                </w:rPr>
                                <w:br/>
                                <w:t>_____ Financial</w:t>
                              </w:r>
                              <w:r w:rsidRPr="008C1CE7">
                                <w:rPr>
                                  <w:rFonts w:ascii="Times New Roman" w:eastAsia="Times New Roman" w:hAnsi="Times New Roman" w:cs="Times New Roman"/>
                                  <w:color w:val="38424A"/>
                                  <w:sz w:val="20"/>
                                  <w:szCs w:val="20"/>
                                </w:rPr>
                                <w:br/>
                                <w:t>_____ Food Services</w:t>
                              </w:r>
                              <w:r w:rsidRPr="008C1CE7">
                                <w:rPr>
                                  <w:rFonts w:ascii="Times New Roman" w:eastAsia="Times New Roman" w:hAnsi="Times New Roman" w:cs="Times New Roman"/>
                                  <w:color w:val="38424A"/>
                                  <w:sz w:val="20"/>
                                  <w:szCs w:val="20"/>
                                </w:rPr>
                                <w:br/>
                                <w:t>_____ Funeral Services</w:t>
                              </w:r>
                              <w:r w:rsidRPr="008C1CE7">
                                <w:rPr>
                                  <w:rFonts w:ascii="Times New Roman" w:eastAsia="Times New Roman" w:hAnsi="Times New Roman" w:cs="Times New Roman"/>
                                  <w:color w:val="38424A"/>
                                  <w:sz w:val="20"/>
                                  <w:szCs w:val="20"/>
                                </w:rPr>
                                <w:br/>
                                <w:t>_____ Health Services</w:t>
                              </w:r>
                              <w:r w:rsidRPr="008C1CE7">
                                <w:rPr>
                                  <w:rFonts w:ascii="Times New Roman" w:eastAsia="Times New Roman" w:hAnsi="Times New Roman" w:cs="Times New Roman"/>
                                  <w:color w:val="38424A"/>
                                  <w:sz w:val="20"/>
                                  <w:szCs w:val="20"/>
                                </w:rPr>
                                <w:br/>
                                <w:t>_____ Insurance</w:t>
                              </w:r>
                              <w:r w:rsidRPr="008C1CE7">
                                <w:rPr>
                                  <w:rFonts w:ascii="Times New Roman" w:eastAsia="Times New Roman" w:hAnsi="Times New Roman" w:cs="Times New Roman"/>
                                  <w:color w:val="38424A"/>
                                  <w:sz w:val="20"/>
                                  <w:szCs w:val="20"/>
                                </w:rPr>
                                <w:br/>
                                <w:t>_____ Interior Design</w:t>
                              </w:r>
                              <w:r w:rsidRPr="008C1CE7">
                                <w:rPr>
                                  <w:rFonts w:ascii="Times New Roman" w:eastAsia="Times New Roman" w:hAnsi="Times New Roman" w:cs="Times New Roman"/>
                                  <w:color w:val="38424A"/>
                                  <w:sz w:val="20"/>
                                  <w:szCs w:val="20"/>
                                </w:rPr>
                                <w:br/>
                                <w:t>_____ Legal Services</w:t>
                              </w:r>
                              <w:r w:rsidRPr="008C1CE7">
                                <w:rPr>
                                  <w:rFonts w:ascii="Times New Roman" w:eastAsia="Times New Roman" w:hAnsi="Times New Roman" w:cs="Times New Roman"/>
                                  <w:color w:val="38424A"/>
                                  <w:sz w:val="20"/>
                                  <w:szCs w:val="20"/>
                                </w:rPr>
                                <w:br/>
                                <w:t>_____ Marketing/Public Relations</w:t>
                              </w:r>
                              <w:r w:rsidRPr="008C1CE7">
                                <w:rPr>
                                  <w:rFonts w:ascii="Times New Roman" w:eastAsia="Times New Roman" w:hAnsi="Times New Roman" w:cs="Times New Roman"/>
                                  <w:color w:val="38424A"/>
                                  <w:sz w:val="20"/>
                                  <w:szCs w:val="20"/>
                                </w:rPr>
                                <w:br/>
                                <w:t>_____ Media</w:t>
                              </w:r>
                              <w:r w:rsidRPr="008C1CE7">
                                <w:rPr>
                                  <w:rFonts w:ascii="Times New Roman" w:eastAsia="Times New Roman" w:hAnsi="Times New Roman" w:cs="Times New Roman"/>
                                  <w:color w:val="38424A"/>
                                  <w:sz w:val="20"/>
                                  <w:szCs w:val="20"/>
                                </w:rPr>
                                <w:br/>
                                <w:t>_____ Mental Health Services</w:t>
                              </w:r>
                              <w:r w:rsidRPr="008C1CE7">
                                <w:rPr>
                                  <w:rFonts w:ascii="Times New Roman" w:eastAsia="Times New Roman" w:hAnsi="Times New Roman" w:cs="Times New Roman"/>
                                  <w:color w:val="38424A"/>
                                  <w:sz w:val="20"/>
                                  <w:szCs w:val="20"/>
                                </w:rPr>
                                <w:br/>
                                <w:t>_____ Non Profit</w:t>
                              </w:r>
                              <w:r w:rsidRPr="008C1CE7">
                                <w:rPr>
                                  <w:rFonts w:ascii="Times New Roman" w:eastAsia="Times New Roman" w:hAnsi="Times New Roman" w:cs="Times New Roman"/>
                                  <w:color w:val="38424A"/>
                                  <w:sz w:val="20"/>
                                  <w:szCs w:val="20"/>
                                </w:rPr>
                                <w:br/>
                                <w:t>_____ Nutrition</w:t>
                              </w:r>
                              <w:r w:rsidRPr="008C1CE7">
                                <w:rPr>
                                  <w:rFonts w:ascii="Times New Roman" w:eastAsia="Times New Roman" w:hAnsi="Times New Roman" w:cs="Times New Roman"/>
                                  <w:color w:val="38424A"/>
                                  <w:sz w:val="20"/>
                                  <w:szCs w:val="20"/>
                                </w:rPr>
                                <w:br/>
                                <w:t>_____ Personal Services</w:t>
                              </w:r>
                              <w:r w:rsidRPr="008C1CE7">
                                <w:rPr>
                                  <w:rFonts w:ascii="Times New Roman" w:eastAsia="Times New Roman" w:hAnsi="Times New Roman" w:cs="Times New Roman"/>
                                  <w:color w:val="38424A"/>
                                  <w:sz w:val="20"/>
                                  <w:szCs w:val="20"/>
                                </w:rPr>
                                <w:br/>
                                <w:t>_____ Printing</w:t>
                              </w:r>
                              <w:r w:rsidRPr="008C1CE7">
                                <w:rPr>
                                  <w:rFonts w:ascii="Times New Roman" w:eastAsia="Times New Roman" w:hAnsi="Times New Roman" w:cs="Times New Roman"/>
                                  <w:color w:val="38424A"/>
                                  <w:sz w:val="20"/>
                                  <w:szCs w:val="20"/>
                                </w:rPr>
                                <w:br/>
                                <w:t>_____ Property Management</w:t>
                              </w:r>
                              <w:r w:rsidRPr="008C1CE7">
                                <w:rPr>
                                  <w:rFonts w:ascii="Times New Roman" w:eastAsia="Times New Roman" w:hAnsi="Times New Roman" w:cs="Times New Roman"/>
                                  <w:color w:val="38424A"/>
                                  <w:sz w:val="20"/>
                                  <w:szCs w:val="20"/>
                                </w:rPr>
                                <w:br/>
                                <w:t>_____ Real Estate</w:t>
                              </w:r>
                              <w:r w:rsidRPr="008C1CE7">
                                <w:rPr>
                                  <w:rFonts w:ascii="Times New Roman" w:eastAsia="Times New Roman" w:hAnsi="Times New Roman" w:cs="Times New Roman"/>
                                  <w:color w:val="38424A"/>
                                  <w:sz w:val="20"/>
                                  <w:szCs w:val="20"/>
                                </w:rPr>
                                <w:br/>
                                <w:t>_____ Retail</w:t>
                              </w:r>
                              <w:r w:rsidRPr="008C1CE7">
                                <w:rPr>
                                  <w:rFonts w:ascii="Times New Roman" w:eastAsia="Times New Roman" w:hAnsi="Times New Roman" w:cs="Times New Roman"/>
                                  <w:color w:val="38424A"/>
                                  <w:sz w:val="20"/>
                                  <w:szCs w:val="20"/>
                                </w:rPr>
                                <w:br/>
                                <w:t>_____ Sales</w:t>
                              </w:r>
                              <w:r w:rsidRPr="008C1CE7">
                                <w:rPr>
                                  <w:rFonts w:ascii="Times New Roman" w:eastAsia="Times New Roman" w:hAnsi="Times New Roman" w:cs="Times New Roman"/>
                                  <w:color w:val="38424A"/>
                                  <w:sz w:val="20"/>
                                  <w:szCs w:val="20"/>
                                </w:rPr>
                                <w:br/>
                                <w:t>_____ Signs</w:t>
                              </w:r>
                              <w:r w:rsidRPr="008C1CE7">
                                <w:rPr>
                                  <w:rFonts w:ascii="Times New Roman" w:eastAsia="Times New Roman" w:hAnsi="Times New Roman" w:cs="Times New Roman"/>
                                  <w:color w:val="38424A"/>
                                  <w:sz w:val="20"/>
                                  <w:szCs w:val="20"/>
                                </w:rPr>
                                <w:br/>
                                <w:t>_____ Social Services</w:t>
                              </w:r>
                              <w:r w:rsidRPr="008C1CE7">
                                <w:rPr>
                                  <w:rFonts w:ascii="Times New Roman" w:eastAsia="Times New Roman" w:hAnsi="Times New Roman" w:cs="Times New Roman"/>
                                  <w:color w:val="38424A"/>
                                  <w:sz w:val="20"/>
                                  <w:szCs w:val="20"/>
                                </w:rPr>
                                <w:br/>
                                <w:t>_____ Travel Services</w:t>
                              </w:r>
                              <w:r w:rsidRPr="008C1CE7">
                                <w:rPr>
                                  <w:rFonts w:ascii="Times New Roman" w:eastAsia="Times New Roman" w:hAnsi="Times New Roman" w:cs="Times New Roman"/>
                                  <w:color w:val="38424A"/>
                                  <w:sz w:val="20"/>
                                  <w:szCs w:val="20"/>
                                </w:rPr>
                                <w:br/>
                                <w:t>_____ Volunteer Services</w:t>
                              </w:r>
                              <w:r w:rsidRPr="008C1CE7">
                                <w:rPr>
                                  <w:rFonts w:ascii="Times New Roman" w:eastAsia="Times New Roman" w:hAnsi="Times New Roman" w:cs="Times New Roman"/>
                                  <w:color w:val="38424A"/>
                                  <w:sz w:val="20"/>
                                  <w:szCs w:val="20"/>
                                </w:rPr>
                                <w:br/>
                                <w:t>_____ Other: ________</w:t>
                              </w:r>
                            </w:p>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167ABD4C" wp14:editId="2E5BC7D6">
                                    <wp:extent cx="5143500" cy="22860"/>
                                    <wp:effectExtent l="0" t="0" r="0" b="0"/>
                                    <wp:docPr id="14" name="Picture 14"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000"/>
                                <w:gridCol w:w="5100"/>
                              </w:tblGrid>
                              <w:tr w:rsidR="008C1CE7" w:rsidRPr="008C1CE7" w:rsidTr="008C1CE7">
                                <w:trPr>
                                  <w:tblCellSpacing w:w="0" w:type="dxa"/>
                                </w:trPr>
                                <w:tc>
                                  <w:tcPr>
                                    <w:tcW w:w="2400" w:type="dxa"/>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noProof/>
                                        <w:color w:val="38424A"/>
                                        <w:sz w:val="24"/>
                                        <w:szCs w:val="24"/>
                                      </w:rPr>
                                      <w:drawing>
                                        <wp:inline distT="0" distB="0" distL="0" distR="0" wp14:anchorId="7DBCBE49" wp14:editId="71FE98A0">
                                          <wp:extent cx="1905000" cy="1905000"/>
                                          <wp:effectExtent l="0" t="0" r="0" b="0"/>
                                          <wp:docPr id="15" name="Picture 15" descr="http://maps.google.com/maps/api/staticmap?test=2&amp;center=111+heymann+blvd+lafayette+la&amp;markers=color:red%7C111+heymann+blvd+lafayette+la&amp;zoom=15&amp;size=200x200&amp;senso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aps.google.com/maps/api/staticmap?test=2&amp;center=111+heymann+blvd+lafayette+la&amp;markers=color:red%7C111+heymann+blvd+lafayette+la&amp;zoom=15&amp;size=200x200&amp;sensor=fa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color w:val="38424A"/>
                                        <w:sz w:val="20"/>
                                        <w:szCs w:val="20"/>
                                      </w:rPr>
                                      <w:t>Petroleum Club</w:t>
                                    </w:r>
                                    <w:r w:rsidRPr="008C1CE7">
                                      <w:rPr>
                                        <w:rFonts w:ascii="Times New Roman" w:eastAsia="Times New Roman" w:hAnsi="Times New Roman" w:cs="Times New Roman"/>
                                        <w:color w:val="38424A"/>
                                        <w:sz w:val="20"/>
                                        <w:szCs w:val="20"/>
                                      </w:rPr>
                                      <w:br/>
                                      <w:t xml:space="preserve">111 </w:t>
                                    </w:r>
                                    <w:proofErr w:type="spellStart"/>
                                    <w:r w:rsidRPr="008C1CE7">
                                      <w:rPr>
                                        <w:rFonts w:ascii="Times New Roman" w:eastAsia="Times New Roman" w:hAnsi="Times New Roman" w:cs="Times New Roman"/>
                                        <w:color w:val="38424A"/>
                                        <w:sz w:val="20"/>
                                        <w:szCs w:val="20"/>
                                      </w:rPr>
                                      <w:t>Heymann</w:t>
                                    </w:r>
                                    <w:proofErr w:type="spellEnd"/>
                                    <w:r w:rsidRPr="008C1CE7">
                                      <w:rPr>
                                        <w:rFonts w:ascii="Times New Roman" w:eastAsia="Times New Roman" w:hAnsi="Times New Roman" w:cs="Times New Roman"/>
                                        <w:color w:val="38424A"/>
                                        <w:sz w:val="20"/>
                                        <w:szCs w:val="20"/>
                                      </w:rPr>
                                      <w:t xml:space="preserve"> Boulevard (Oil Center</w:t>
                                    </w:r>
                                    <w:proofErr w:type="gramStart"/>
                                    <w:r w:rsidRPr="008C1CE7">
                                      <w:rPr>
                                        <w:rFonts w:ascii="Times New Roman" w:eastAsia="Times New Roman" w:hAnsi="Times New Roman" w:cs="Times New Roman"/>
                                        <w:color w:val="38424A"/>
                                        <w:sz w:val="20"/>
                                        <w:szCs w:val="20"/>
                                      </w:rPr>
                                      <w:t>)</w:t>
                                    </w:r>
                                    <w:proofErr w:type="gramEnd"/>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b/>
                                        <w:bCs/>
                                        <w:i/>
                                        <w:iCs/>
                                        <w:color w:val="38424A"/>
                                        <w:sz w:val="20"/>
                                        <w:szCs w:val="20"/>
                                        <w:u w:val="single"/>
                                      </w:rPr>
                                      <w:t>Buffet lunch $18</w:t>
                                    </w:r>
                                    <w:r w:rsidRPr="008C1CE7">
                                      <w:rPr>
                                        <w:rFonts w:ascii="Times New Roman" w:eastAsia="Times New Roman" w:hAnsi="Times New Roman" w:cs="Times New Roman"/>
                                        <w:color w:val="38424A"/>
                                        <w:sz w:val="20"/>
                                        <w:szCs w:val="20"/>
                                      </w:rPr>
                                      <w:br/>
                                      <w:t xml:space="preserve">Please bring cash or </w:t>
                                    </w:r>
                                    <w:r w:rsidRPr="008C1CE7">
                                      <w:rPr>
                                        <w:rFonts w:ascii="Times New Roman" w:eastAsia="Times New Roman" w:hAnsi="Times New Roman" w:cs="Times New Roman"/>
                                        <w:b/>
                                        <w:bCs/>
                                        <w:color w:val="38424A"/>
                                        <w:sz w:val="20"/>
                                        <w:szCs w:val="20"/>
                                      </w:rPr>
                                      <w:t>preferred method of payment check.</w:t>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rPr>
                                      <w:br/>
                                      <w:t>Networking begins at 11:30 a.m</w:t>
                                    </w:r>
                                    <w:proofErr w:type="gramStart"/>
                                    <w:r w:rsidRPr="008C1CE7">
                                      <w:rPr>
                                        <w:rFonts w:ascii="Times New Roman" w:eastAsia="Times New Roman" w:hAnsi="Times New Roman" w:cs="Times New Roman"/>
                                        <w:color w:val="38424A"/>
                                        <w:sz w:val="20"/>
                                        <w:szCs w:val="20"/>
                                      </w:rPr>
                                      <w:t>.</w:t>
                                    </w:r>
                                    <w:proofErr w:type="gramEnd"/>
                                    <w:r w:rsidRPr="008C1CE7">
                                      <w:rPr>
                                        <w:rFonts w:ascii="Times New Roman" w:eastAsia="Times New Roman" w:hAnsi="Times New Roman" w:cs="Times New Roman"/>
                                        <w:color w:val="38424A"/>
                                        <w:sz w:val="20"/>
                                        <w:szCs w:val="20"/>
                                      </w:rPr>
                                      <w:br/>
                                      <w:t>Meeting begins at 12:00 Noon.</w:t>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rPr>
                                      <w:br/>
                                      <w:t xml:space="preserve">Please </w:t>
                                    </w:r>
                                    <w:r w:rsidRPr="008C1CE7">
                                      <w:rPr>
                                        <w:rFonts w:ascii="Times New Roman" w:eastAsia="Times New Roman" w:hAnsi="Times New Roman" w:cs="Times New Roman"/>
                                        <w:b/>
                                        <w:bCs/>
                                        <w:color w:val="38424A"/>
                                        <w:sz w:val="20"/>
                                        <w:szCs w:val="20"/>
                                      </w:rPr>
                                      <w:t xml:space="preserve">RSVP </w:t>
                                    </w:r>
                                    <w:r w:rsidRPr="008C1CE7">
                                      <w:rPr>
                                        <w:rFonts w:ascii="Times New Roman" w:eastAsia="Times New Roman" w:hAnsi="Times New Roman" w:cs="Times New Roman"/>
                                        <w:color w:val="38424A"/>
                                        <w:sz w:val="20"/>
                                        <w:szCs w:val="20"/>
                                      </w:rPr>
                                      <w:t xml:space="preserve">by noon on </w:t>
                                    </w:r>
                                    <w:r w:rsidRPr="008C1CE7">
                                      <w:rPr>
                                        <w:rFonts w:ascii="Times New Roman" w:eastAsia="Times New Roman" w:hAnsi="Times New Roman" w:cs="Times New Roman"/>
                                        <w:b/>
                                        <w:bCs/>
                                        <w:color w:val="38424A"/>
                                        <w:sz w:val="20"/>
                                        <w:szCs w:val="20"/>
                                      </w:rPr>
                                      <w:t>Wednesday, April 2.</w:t>
                                    </w:r>
                                    <w:r w:rsidRPr="008C1CE7">
                                      <w:rPr>
                                        <w:rFonts w:ascii="Times New Roman" w:eastAsia="Times New Roman" w:hAnsi="Times New Roman" w:cs="Times New Roman"/>
                                        <w:color w:val="38424A"/>
                                        <w:sz w:val="20"/>
                                        <w:szCs w:val="20"/>
                                      </w:rPr>
                                      <w:t> It is important that you let us know if you plan to attend.</w:t>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b/>
                                        <w:bCs/>
                                        <w:color w:val="38424A"/>
                                        <w:sz w:val="21"/>
                                        <w:szCs w:val="21"/>
                                      </w:rPr>
                                      <w:t xml:space="preserve">email: </w:t>
                                    </w:r>
                                    <w:r w:rsidRPr="008C1CE7">
                                      <w:rPr>
                                        <w:rFonts w:ascii="Times New Roman" w:eastAsia="Times New Roman" w:hAnsi="Times New Roman" w:cs="Times New Roman"/>
                                        <w:b/>
                                        <w:bCs/>
                                        <w:color w:val="38424A"/>
                                        <w:sz w:val="21"/>
                                        <w:szCs w:val="21"/>
                                        <w:u w:val="single"/>
                                      </w:rPr>
                                      <w:t>connectionsprofnet@gmail.com</w:t>
                                    </w:r>
                                    <w:r w:rsidRPr="008C1CE7">
                                      <w:rPr>
                                        <w:rFonts w:ascii="Times New Roman" w:eastAsia="Times New Roman" w:hAnsi="Times New Roman" w:cs="Times New Roman"/>
                                        <w:color w:val="38424A"/>
                                        <w:sz w:val="20"/>
                                        <w:szCs w:val="20"/>
                                      </w:rPr>
                                      <w:br/>
                                      <w:t>                                                                                           </w:t>
                                    </w:r>
                                  </w:p>
                                </w:tc>
                              </w:tr>
                            </w:tbl>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4CDCE0C4" wp14:editId="5B7B8F8D">
                                    <wp:extent cx="5143500" cy="22860"/>
                                    <wp:effectExtent l="0" t="0" r="0" b="0"/>
                                    <wp:docPr id="16" name="Picture 16"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5220"/>
                                <w:gridCol w:w="2880"/>
                              </w:tblGrid>
                              <w:tr w:rsidR="008C1CE7" w:rsidRPr="008C1CE7" w:rsidTr="008C1CE7">
                                <w:trPr>
                                  <w:tblCellSpacing w:w="0" w:type="dxa"/>
                                </w:trPr>
                                <w:tc>
                                  <w:tcPr>
                                    <w:tcW w:w="0" w:type="auto"/>
                                    <w:tcMar>
                                      <w:top w:w="0" w:type="dxa"/>
                                      <w:left w:w="300" w:type="dxa"/>
                                      <w:bottom w:w="0" w:type="dxa"/>
                                      <w:right w:w="0" w:type="dxa"/>
                                    </w:tcMar>
                                    <w:hideMark/>
                                  </w:tcPr>
                                  <w:p w:rsidR="008C1CE7" w:rsidRPr="008C1CE7" w:rsidRDefault="008C1CE7" w:rsidP="008C1CE7">
                                    <w:pPr>
                                      <w:spacing w:before="150" w:after="240" w:line="270" w:lineRule="atLeast"/>
                                      <w:jc w:val="center"/>
                                      <w:rPr>
                                        <w:rFonts w:ascii="Times New Roman" w:eastAsia="Times New Roman" w:hAnsi="Times New Roman" w:cs="Times New Roman"/>
                                        <w:color w:val="38424A"/>
                                        <w:sz w:val="24"/>
                                        <w:szCs w:val="24"/>
                                      </w:rPr>
                                    </w:pP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b/>
                                        <w:bCs/>
                                        <w:color w:val="38424A"/>
                                        <w:sz w:val="27"/>
                                        <w:szCs w:val="27"/>
                                        <w:u w:val="single"/>
                                      </w:rPr>
                                      <w:t>Door Prizes</w:t>
                                    </w:r>
                                  </w:p>
                                  <w:p w:rsidR="008C1CE7" w:rsidRPr="008C1CE7" w:rsidRDefault="008C1CE7" w:rsidP="008C1CE7">
                                    <w:pPr>
                                      <w:spacing w:before="150" w:after="0" w:line="270" w:lineRule="atLeast"/>
                                      <w:jc w:val="center"/>
                                      <w:rPr>
                                        <w:rFonts w:ascii="Times New Roman" w:eastAsia="Times New Roman" w:hAnsi="Times New Roman" w:cs="Times New Roman"/>
                                        <w:color w:val="38424A"/>
                                        <w:sz w:val="24"/>
                                        <w:szCs w:val="24"/>
                                      </w:rPr>
                                    </w:pPr>
                                    <w:r w:rsidRPr="008C1CE7">
                                      <w:rPr>
                                        <w:rFonts w:ascii="Times New Roman" w:eastAsia="Times New Roman" w:hAnsi="Times New Roman" w:cs="Times New Roman"/>
                                        <w:b/>
                                        <w:bCs/>
                                        <w:color w:val="38424A"/>
                                        <w:sz w:val="27"/>
                                        <w:szCs w:val="27"/>
                                      </w:rPr>
                                      <w:t>Thank you to our members and guests for the many door prizes donated for the March meeting.</w:t>
                                    </w:r>
                                  </w:p>
                                </w:tc>
                                <w:tc>
                                  <w:tcPr>
                                    <w:tcW w:w="0" w:type="auto"/>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i/>
                                        <w:iCs/>
                                        <w:noProof/>
                                        <w:color w:val="CD2222"/>
                                        <w:sz w:val="24"/>
                                        <w:szCs w:val="24"/>
                                      </w:rPr>
                                      <w:drawing>
                                        <wp:inline distT="0" distB="0" distL="0" distR="0" wp14:anchorId="50A7AEEC" wp14:editId="1C27D379">
                                          <wp:extent cx="1828800" cy="1524000"/>
                                          <wp:effectExtent l="0" t="0" r="0" b="0"/>
                                          <wp:docPr id="17" name="Picture 17" descr="http://soundoff.bizzuka.com/editor_images/image_0f35b73e/gift%20bags.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oundoff.bizzuka.com/editor_images/image_0f35b73e/gift%20bags.jpeg">
                                                    <a:hlinkClick r:id="rId7"/>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tc>
                              </w:tr>
                            </w:tbl>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4BEE66E8" wp14:editId="757D3EBD">
                                    <wp:extent cx="5143500" cy="22860"/>
                                    <wp:effectExtent l="0" t="0" r="0" b="0"/>
                                    <wp:docPr id="18" name="Picture 18"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8C1CE7" w:rsidRPr="008C1CE7" w:rsidRDefault="008C1CE7" w:rsidP="008C1CE7">
                              <w:pPr>
                                <w:spacing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color w:val="38424A"/>
                                  <w:sz w:val="24"/>
                                  <w:szCs w:val="24"/>
                                </w:rPr>
                                <w:t> </w:t>
                              </w:r>
                            </w:p>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13EE9D96" wp14:editId="32FD55F4">
                                    <wp:extent cx="5143500" cy="22860"/>
                                    <wp:effectExtent l="0" t="0" r="0" b="0"/>
                                    <wp:docPr id="19" name="Picture 19"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5040"/>
                                <w:gridCol w:w="3060"/>
                              </w:tblGrid>
                              <w:tr w:rsidR="008C1CE7" w:rsidRPr="008C1CE7" w:rsidTr="008C1CE7">
                                <w:trPr>
                                  <w:tblCellSpacing w:w="0" w:type="dxa"/>
                                </w:trPr>
                                <w:tc>
                                  <w:tcPr>
                                    <w:tcW w:w="0" w:type="auto"/>
                                    <w:tcMar>
                                      <w:top w:w="0" w:type="dxa"/>
                                      <w:left w:w="300" w:type="dxa"/>
                                      <w:bottom w:w="0" w:type="dxa"/>
                                      <w:right w:w="0" w:type="dxa"/>
                                    </w:tcMar>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color w:val="38424A"/>
                                        <w:sz w:val="21"/>
                                        <w:szCs w:val="21"/>
                                      </w:rPr>
                                      <w:t>Mark Your Calendar!</w:t>
                                    </w:r>
                                    <w:r w:rsidRPr="008C1CE7">
                                      <w:rPr>
                                        <w:rFonts w:ascii="Times New Roman" w:eastAsia="Times New Roman" w:hAnsi="Times New Roman" w:cs="Times New Roman"/>
                                        <w:color w:val="38424A"/>
                                        <w:sz w:val="21"/>
                                        <w:szCs w:val="21"/>
                                      </w:rPr>
                                      <w:br/>
                                    </w:r>
                                    <w:r w:rsidRPr="008C1CE7">
                                      <w:rPr>
                                        <w:rFonts w:ascii="Times New Roman" w:eastAsia="Times New Roman" w:hAnsi="Times New Roman" w:cs="Times New Roman"/>
                                        <w:color w:val="38424A"/>
                                        <w:sz w:val="21"/>
                                        <w:szCs w:val="21"/>
                                      </w:rPr>
                                      <w:br/>
                                    </w:r>
                                    <w:r w:rsidRPr="008C1CE7">
                                      <w:rPr>
                                        <w:rFonts w:ascii="Times New Roman" w:eastAsia="Times New Roman" w:hAnsi="Times New Roman" w:cs="Times New Roman"/>
                                        <w:color w:val="38424A"/>
                                        <w:sz w:val="18"/>
                                        <w:szCs w:val="18"/>
                                      </w:rPr>
                                      <w:t>Connections Meeting –</w:t>
                                    </w:r>
                                    <w:r w:rsidRPr="008C1CE7">
                                      <w:rPr>
                                        <w:rFonts w:ascii="Times New Roman" w:eastAsia="Times New Roman" w:hAnsi="Times New Roman" w:cs="Times New Roman"/>
                                        <w:b/>
                                        <w:bCs/>
                                        <w:color w:val="38424A"/>
                                        <w:sz w:val="27"/>
                                        <w:szCs w:val="27"/>
                                        <w:u w:val="single"/>
                                      </w:rPr>
                                      <w:t>April</w:t>
                                    </w:r>
                                    <w:proofErr w:type="gramStart"/>
                                    <w:r w:rsidRPr="008C1CE7">
                                      <w:rPr>
                                        <w:rFonts w:ascii="Times New Roman" w:eastAsia="Times New Roman" w:hAnsi="Times New Roman" w:cs="Times New Roman"/>
                                        <w:b/>
                                        <w:bCs/>
                                        <w:color w:val="38424A"/>
                                        <w:sz w:val="27"/>
                                        <w:szCs w:val="27"/>
                                        <w:u w:val="single"/>
                                      </w:rPr>
                                      <w:t>  4</w:t>
                                    </w:r>
                                    <w:proofErr w:type="gramEnd"/>
                                    <w:r w:rsidRPr="008C1CE7">
                                      <w:rPr>
                                        <w:rFonts w:ascii="Times New Roman" w:eastAsia="Times New Roman" w:hAnsi="Times New Roman" w:cs="Times New Roman"/>
                                        <w:b/>
                                        <w:bCs/>
                                        <w:color w:val="38424A"/>
                                        <w:sz w:val="27"/>
                                        <w:szCs w:val="27"/>
                                        <w:u w:val="single"/>
                                      </w:rPr>
                                      <w:t>, 2014</w:t>
                                    </w:r>
                                    <w:r w:rsidRPr="008C1CE7">
                                      <w:rPr>
                                        <w:rFonts w:ascii="Times New Roman" w:eastAsia="Times New Roman" w:hAnsi="Times New Roman" w:cs="Times New Roman"/>
                                        <w:color w:val="38424A"/>
                                        <w:sz w:val="18"/>
                                        <w:szCs w:val="18"/>
                                      </w:rPr>
                                      <w:br/>
                                      <w:t>Networking and business card exchange begins at 11:30 a.m.</w:t>
                                    </w:r>
                                    <w:r w:rsidRPr="008C1CE7">
                                      <w:rPr>
                                        <w:rFonts w:ascii="Times New Roman" w:eastAsia="Times New Roman" w:hAnsi="Times New Roman" w:cs="Times New Roman"/>
                                        <w:color w:val="38424A"/>
                                        <w:sz w:val="18"/>
                                        <w:szCs w:val="18"/>
                                      </w:rPr>
                                      <w:br/>
                                      <w:t>Meeting starts promptly at 12:00 noon at the Petroleum Club.</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t xml:space="preserve">Connections Monthly Board Meeting - </w:t>
                                    </w:r>
                                    <w:r w:rsidRPr="008C1CE7">
                                      <w:rPr>
                                        <w:rFonts w:ascii="Times New Roman" w:eastAsia="Times New Roman" w:hAnsi="Times New Roman" w:cs="Times New Roman"/>
                                        <w:b/>
                                        <w:bCs/>
                                        <w:color w:val="38424A"/>
                                        <w:sz w:val="21"/>
                                        <w:szCs w:val="21"/>
                                        <w:u w:val="single"/>
                                      </w:rPr>
                                      <w:t>Tuesday, April 8</w:t>
                                    </w:r>
                                    <w:r w:rsidRPr="008C1CE7">
                                      <w:rPr>
                                        <w:rFonts w:ascii="Times New Roman" w:eastAsia="Times New Roman" w:hAnsi="Times New Roman" w:cs="Times New Roman"/>
                                        <w:b/>
                                        <w:bCs/>
                                        <w:color w:val="38424A"/>
                                        <w:sz w:val="21"/>
                                        <w:szCs w:val="21"/>
                                      </w:rPr>
                                      <w:t xml:space="preserve"> at noon...Bizzuka office. </w:t>
                                    </w:r>
                                    <w:r w:rsidRPr="008C1CE7">
                                      <w:rPr>
                                        <w:rFonts w:ascii="Times New Roman" w:eastAsia="Times New Roman" w:hAnsi="Times New Roman" w:cs="Times New Roman"/>
                                        <w:color w:val="38424A"/>
                                        <w:sz w:val="18"/>
                                        <w:szCs w:val="18"/>
                                      </w:rPr>
                                      <w:t>Deadline to submit articles to be included in the next Connections Newsletter – April 15.</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t>Mark Your Calendar - Future Connections’ Meetings</w:t>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color w:val="38424A"/>
                                        <w:sz w:val="18"/>
                                        <w:szCs w:val="18"/>
                                      </w:rPr>
                                      <w:br/>
                                    </w:r>
                                    <w:r w:rsidRPr="008C1CE7">
                                      <w:rPr>
                                        <w:rFonts w:ascii="Times New Roman" w:eastAsia="Times New Roman" w:hAnsi="Times New Roman" w:cs="Times New Roman"/>
                                        <w:b/>
                                        <w:bCs/>
                                        <w:color w:val="38424A"/>
                                        <w:sz w:val="27"/>
                                        <w:szCs w:val="27"/>
                                        <w:u w:val="single"/>
                                      </w:rPr>
                                      <w:t>May 2 , 2014</w:t>
                                    </w:r>
                                  </w:p>
                                </w:tc>
                                <w:tc>
                                  <w:tcPr>
                                    <w:tcW w:w="0" w:type="auto"/>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i/>
                                        <w:iCs/>
                                        <w:noProof/>
                                        <w:color w:val="CD2222"/>
                                        <w:sz w:val="24"/>
                                        <w:szCs w:val="24"/>
                                      </w:rPr>
                                      <w:drawing>
                                        <wp:inline distT="0" distB="0" distL="0" distR="0" wp14:anchorId="44204C06" wp14:editId="5F19E288">
                                          <wp:extent cx="1935480" cy="2362200"/>
                                          <wp:effectExtent l="0" t="0" r="7620" b="0"/>
                                          <wp:docPr id="20" name="Picture 20" descr="http://soundoff.bizzuka.com/editor_images/image_0f35b73e/files/2014_calen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oundoff.bizzuka.com/editor_images/image_0f35b73e/files/2014_calend.jpg">
                                                    <a:hlinkClick r:id="rId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5480" cy="2362200"/>
                                                  </a:xfrm>
                                                  <a:prstGeom prst="rect">
                                                    <a:avLst/>
                                                  </a:prstGeom>
                                                  <a:noFill/>
                                                  <a:ln>
                                                    <a:noFill/>
                                                  </a:ln>
                                                </pic:spPr>
                                              </pic:pic>
                                            </a:graphicData>
                                          </a:graphic>
                                        </wp:inline>
                                      </w:drawing>
                                    </w:r>
                                  </w:p>
                                </w:tc>
                              </w:tr>
                            </w:tbl>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2611556D" wp14:editId="20BA5034">
                                    <wp:extent cx="5143500" cy="22860"/>
                                    <wp:effectExtent l="0" t="0" r="0" b="0"/>
                                    <wp:docPr id="21" name="Picture 21"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900"/>
                                <w:gridCol w:w="4200"/>
                              </w:tblGrid>
                              <w:tr w:rsidR="008C1CE7" w:rsidRPr="008C1CE7" w:rsidTr="008C1CE7">
                                <w:trPr>
                                  <w:tblCellSpacing w:w="0" w:type="dxa"/>
                                </w:trPr>
                                <w:tc>
                                  <w:tcPr>
                                    <w:tcW w:w="0" w:type="auto"/>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i/>
                                        <w:iCs/>
                                        <w:noProof/>
                                        <w:color w:val="CD2222"/>
                                        <w:sz w:val="24"/>
                                        <w:szCs w:val="24"/>
                                      </w:rPr>
                                      <w:drawing>
                                        <wp:inline distT="0" distB="0" distL="0" distR="0" wp14:anchorId="020708DF" wp14:editId="61E64E81">
                                          <wp:extent cx="2468880" cy="1851660"/>
                                          <wp:effectExtent l="0" t="0" r="7620" b="0"/>
                                          <wp:docPr id="22" name="Picture 22" descr="http://soundoff.bizzuka.com/editor_images/image_0f35b73e/graduation%20ca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oundoff.bizzuka.com/editor_images/image_0f35b73e/graduation%20cap.jpg">
                                                    <a:hlinkClick r:id="rId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8C1CE7" w:rsidRPr="008C1CE7" w:rsidRDefault="008C1CE7" w:rsidP="008C1CE7">
                                    <w:pPr>
                                      <w:spacing w:before="150" w:after="0" w:line="270" w:lineRule="atLeast"/>
                                      <w:jc w:val="center"/>
                                      <w:rPr>
                                        <w:rFonts w:ascii="Times New Roman" w:eastAsia="Times New Roman" w:hAnsi="Times New Roman" w:cs="Times New Roman"/>
                                        <w:color w:val="38424A"/>
                                        <w:sz w:val="24"/>
                                        <w:szCs w:val="24"/>
                                      </w:rPr>
                                    </w:pPr>
                                    <w:r w:rsidRPr="008C1CE7">
                                      <w:rPr>
                                        <w:rFonts w:ascii="Times New Roman" w:eastAsia="Times New Roman" w:hAnsi="Times New Roman" w:cs="Times New Roman"/>
                                        <w:b/>
                                        <w:bCs/>
                                        <w:color w:val="38424A"/>
                                        <w:sz w:val="18"/>
                                        <w:szCs w:val="18"/>
                                        <w:u w:val="single"/>
                                      </w:rPr>
                                      <w:t>$1000 Connections UL Lafayette Scholarship</w:t>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17"/>
                                        <w:szCs w:val="17"/>
                                      </w:rPr>
                                      <w:t>Connections Professional Woman's Networking Organization awards a minimum of one UL Lafayette Scholarship per year with preference given to a mature woman student between the ages of 24 and 55 - one either returning to college for a career change, or a mature first-time student. Selection is based on academic merit, cumulative GPA 2.5 or higher, and professional promise by the Connections Scholarship Committee. Should you know of a woman meeting the criteria above, please encourage her to contact the UL Lafayette Scholarship Office in Martin Hall for a Connections Scholarship Application. The deadline for submission for 2014 Scholarship Applications is rapidly approaching.</w:t>
                                    </w:r>
                                    <w:r w:rsidRPr="008C1CE7">
                                      <w:rPr>
                                        <w:rFonts w:ascii="Times New Roman" w:eastAsia="Times New Roman" w:hAnsi="Times New Roman" w:cs="Times New Roman"/>
                                        <w:color w:val="38424A"/>
                                        <w:sz w:val="17"/>
                                        <w:szCs w:val="17"/>
                                      </w:rPr>
                                      <w:br/>
                                      <w:t>________________________________________</w:t>
                                    </w:r>
                                  </w:p>
                                </w:tc>
                              </w:tr>
                            </w:tbl>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62EC176B" wp14:editId="60BA310C">
                                    <wp:extent cx="5143500" cy="22860"/>
                                    <wp:effectExtent l="0" t="0" r="0" b="0"/>
                                    <wp:docPr id="23" name="Picture 23"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5580"/>
                                <w:gridCol w:w="2520"/>
                              </w:tblGrid>
                              <w:tr w:rsidR="008C1CE7" w:rsidRPr="008C1CE7" w:rsidTr="008C1CE7">
                                <w:trPr>
                                  <w:tblCellSpacing w:w="0" w:type="dxa"/>
                                </w:trPr>
                                <w:tc>
                                  <w:tcPr>
                                    <w:tcW w:w="0" w:type="auto"/>
                                    <w:tcMar>
                                      <w:top w:w="0" w:type="dxa"/>
                                      <w:left w:w="300" w:type="dxa"/>
                                      <w:bottom w:w="0" w:type="dxa"/>
                                      <w:right w:w="0" w:type="dxa"/>
                                    </w:tcMar>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b/>
                                        <w:bCs/>
                                        <w:color w:val="38424A"/>
                                        <w:sz w:val="18"/>
                                        <w:szCs w:val="18"/>
                                      </w:rPr>
                                      <w:t>FAITH HOUSE IMMEDIATE SUPPLY NEEDS</w:t>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18"/>
                                        <w:szCs w:val="18"/>
                                      </w:rPr>
                                      <w:t>Laundry Detergent       </w:t>
                                    </w:r>
                                    <w:r w:rsidRPr="008C1CE7">
                                      <w:rPr>
                                        <w:rFonts w:ascii="Times New Roman" w:eastAsia="Times New Roman" w:hAnsi="Times New Roman" w:cs="Times New Roman"/>
                                        <w:color w:val="38424A"/>
                                        <w:sz w:val="18"/>
                                        <w:szCs w:val="18"/>
                                      </w:rPr>
                                      <w:br/>
                                      <w:t>Dishwashing Liquid</w:t>
                                    </w:r>
                                    <w:r w:rsidRPr="008C1CE7">
                                      <w:rPr>
                                        <w:rFonts w:ascii="Times New Roman" w:eastAsia="Times New Roman" w:hAnsi="Times New Roman" w:cs="Times New Roman"/>
                                        <w:color w:val="38424A"/>
                                        <w:sz w:val="18"/>
                                        <w:szCs w:val="18"/>
                                      </w:rPr>
                                      <w:br/>
                                      <w:t>Lysol &amp; Floor Cleaner</w:t>
                                    </w:r>
                                    <w:r w:rsidRPr="008C1CE7">
                                      <w:rPr>
                                        <w:rFonts w:ascii="Times New Roman" w:eastAsia="Times New Roman" w:hAnsi="Times New Roman" w:cs="Times New Roman"/>
                                        <w:color w:val="38424A"/>
                                        <w:sz w:val="18"/>
                                        <w:szCs w:val="18"/>
                                      </w:rPr>
                                      <w:br/>
                                      <w:t>Diapers - Sizes 4 &amp; 5</w:t>
                                    </w:r>
                                    <w:r w:rsidRPr="008C1CE7">
                                      <w:rPr>
                                        <w:rFonts w:ascii="Times New Roman" w:eastAsia="Times New Roman" w:hAnsi="Times New Roman" w:cs="Times New Roman"/>
                                        <w:color w:val="38424A"/>
                                        <w:sz w:val="18"/>
                                        <w:szCs w:val="18"/>
                                      </w:rPr>
                                      <w:br/>
                                      <w:t>Paper Towels                                 </w:t>
                                    </w:r>
                                    <w:r w:rsidRPr="008C1CE7">
                                      <w:rPr>
                                        <w:rFonts w:ascii="Times New Roman" w:eastAsia="Times New Roman" w:hAnsi="Times New Roman" w:cs="Times New Roman"/>
                                        <w:color w:val="38424A"/>
                                        <w:sz w:val="18"/>
                                        <w:szCs w:val="18"/>
                                      </w:rPr>
                                      <w:br/>
                                    </w:r>
                                    <w:proofErr w:type="spellStart"/>
                                    <w:r w:rsidRPr="008C1CE7">
                                      <w:rPr>
                                        <w:rFonts w:ascii="Times New Roman" w:eastAsia="Times New Roman" w:hAnsi="Times New Roman" w:cs="Times New Roman"/>
                                        <w:color w:val="38424A"/>
                                        <w:sz w:val="18"/>
                                        <w:szCs w:val="18"/>
                                      </w:rPr>
                                      <w:t>Towels</w:t>
                                    </w:r>
                                    <w:proofErr w:type="spellEnd"/>
                                    <w:r w:rsidRPr="008C1CE7">
                                      <w:rPr>
                                        <w:rFonts w:ascii="Times New Roman" w:eastAsia="Times New Roman" w:hAnsi="Times New Roman" w:cs="Times New Roman"/>
                                        <w:color w:val="38424A"/>
                                        <w:sz w:val="18"/>
                                        <w:szCs w:val="18"/>
                                      </w:rPr>
                                      <w:t xml:space="preserve"> &amp; Washrags</w:t>
                                    </w:r>
                                    <w:r w:rsidRPr="008C1CE7">
                                      <w:rPr>
                                        <w:rFonts w:ascii="Times New Roman" w:eastAsia="Times New Roman" w:hAnsi="Times New Roman" w:cs="Times New Roman"/>
                                        <w:color w:val="38424A"/>
                                        <w:sz w:val="18"/>
                                        <w:szCs w:val="18"/>
                                      </w:rPr>
                                      <w:br/>
                                      <w:t>Ethnic Hair care products</w:t>
                                    </w:r>
                                    <w:r w:rsidRPr="008C1CE7">
                                      <w:rPr>
                                        <w:rFonts w:ascii="Times New Roman" w:eastAsia="Times New Roman" w:hAnsi="Times New Roman" w:cs="Times New Roman"/>
                                        <w:color w:val="38424A"/>
                                        <w:sz w:val="18"/>
                                        <w:szCs w:val="18"/>
                                      </w:rPr>
                                      <w:br/>
                                      <w:t>Sanitary products</w:t>
                                    </w:r>
                                    <w:r w:rsidRPr="008C1CE7">
                                      <w:rPr>
                                        <w:rFonts w:ascii="Times New Roman" w:eastAsia="Times New Roman" w:hAnsi="Times New Roman" w:cs="Times New Roman"/>
                                        <w:color w:val="38424A"/>
                                        <w:sz w:val="18"/>
                                        <w:szCs w:val="18"/>
                                      </w:rPr>
                                      <w:br/>
                                      <w:t>Twin Sheets &amp; Blankets     </w:t>
                                    </w:r>
                                    <w:r w:rsidRPr="008C1CE7">
                                      <w:rPr>
                                        <w:rFonts w:ascii="Times New Roman" w:eastAsia="Times New Roman" w:hAnsi="Times New Roman" w:cs="Times New Roman"/>
                                        <w:color w:val="38424A"/>
                                        <w:sz w:val="18"/>
                                        <w:szCs w:val="18"/>
                                      </w:rPr>
                                      <w:br/>
                                      <w:t>Brooms &amp; mops</w:t>
                                    </w:r>
                                    <w:r w:rsidRPr="008C1CE7">
                                      <w:rPr>
                                        <w:rFonts w:ascii="Times New Roman" w:eastAsia="Times New Roman" w:hAnsi="Times New Roman" w:cs="Times New Roman"/>
                                        <w:color w:val="38424A"/>
                                        <w:sz w:val="18"/>
                                        <w:szCs w:val="18"/>
                                      </w:rPr>
                                      <w:br/>
                                      <w:t>Paper Plates, Utensils, Bowls, &amp; Cups    </w:t>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b/>
                                        <w:bCs/>
                                        <w:color w:val="38424A"/>
                                        <w:sz w:val="18"/>
                                        <w:szCs w:val="18"/>
                                      </w:rPr>
                                      <w:t>ITEMS NEEDED FOR WHEN WOMEN MOVE OUT OF SHELTER</w:t>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18"/>
                                        <w:szCs w:val="18"/>
                                      </w:rPr>
                                      <w:t>Sheets/Blankets                </w:t>
                                    </w:r>
                                    <w:r w:rsidRPr="008C1CE7">
                                      <w:rPr>
                                        <w:rFonts w:ascii="Times New Roman" w:eastAsia="Times New Roman" w:hAnsi="Times New Roman" w:cs="Times New Roman"/>
                                        <w:color w:val="38424A"/>
                                        <w:sz w:val="18"/>
                                        <w:szCs w:val="18"/>
                                      </w:rPr>
                                      <w:br/>
                                    </w:r>
                                    <w:proofErr w:type="spellStart"/>
                                    <w:r w:rsidRPr="008C1CE7">
                                      <w:rPr>
                                        <w:rFonts w:ascii="Times New Roman" w:eastAsia="Times New Roman" w:hAnsi="Times New Roman" w:cs="Times New Roman"/>
                                        <w:color w:val="38424A"/>
                                        <w:sz w:val="18"/>
                                        <w:szCs w:val="18"/>
                                      </w:rPr>
                                      <w:t>Carseats</w:t>
                                    </w:r>
                                    <w:proofErr w:type="spellEnd"/>
                                    <w:r w:rsidRPr="008C1CE7">
                                      <w:rPr>
                                        <w:rFonts w:ascii="Times New Roman" w:eastAsia="Times New Roman" w:hAnsi="Times New Roman" w:cs="Times New Roman"/>
                                        <w:color w:val="38424A"/>
                                        <w:sz w:val="18"/>
                                        <w:szCs w:val="18"/>
                                      </w:rPr>
                                      <w:t xml:space="preserve"> &amp; Fans</w:t>
                                    </w:r>
                                    <w:r w:rsidRPr="008C1CE7">
                                      <w:rPr>
                                        <w:rFonts w:ascii="Times New Roman" w:eastAsia="Times New Roman" w:hAnsi="Times New Roman" w:cs="Times New Roman"/>
                                        <w:color w:val="38424A"/>
                                        <w:sz w:val="18"/>
                                        <w:szCs w:val="18"/>
                                      </w:rPr>
                                      <w:br/>
                                      <w:t>Pots/Dishes/Utensils Kitchen Tables/Chairs</w:t>
                                    </w:r>
                                    <w:r w:rsidRPr="008C1CE7">
                                      <w:rPr>
                                        <w:rFonts w:ascii="Times New Roman" w:eastAsia="Times New Roman" w:hAnsi="Times New Roman" w:cs="Times New Roman"/>
                                        <w:color w:val="38424A"/>
                                        <w:sz w:val="18"/>
                                        <w:szCs w:val="18"/>
                                      </w:rPr>
                                      <w:br/>
                                      <w:t>Furniture (Sofa, Bed, Dresser, Etc.)                     </w:t>
                                    </w:r>
                                    <w:r w:rsidRPr="008C1CE7">
                                      <w:rPr>
                                        <w:rFonts w:ascii="Times New Roman" w:eastAsia="Times New Roman" w:hAnsi="Times New Roman" w:cs="Times New Roman"/>
                                        <w:color w:val="38424A"/>
                                        <w:sz w:val="18"/>
                                        <w:szCs w:val="18"/>
                                      </w:rPr>
                                      <w:br/>
                                      <w:t>Suitcases</w:t>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b/>
                                        <w:bCs/>
                                        <w:color w:val="38424A"/>
                                        <w:sz w:val="18"/>
                                        <w:szCs w:val="18"/>
                                      </w:rPr>
                                      <w:t xml:space="preserve">Items can be brought to the Connections’ Meeting and Mary </w:t>
                                    </w:r>
                                    <w:proofErr w:type="spellStart"/>
                                    <w:r w:rsidRPr="008C1CE7">
                                      <w:rPr>
                                        <w:rFonts w:ascii="Times New Roman" w:eastAsia="Times New Roman" w:hAnsi="Times New Roman" w:cs="Times New Roman"/>
                                        <w:b/>
                                        <w:bCs/>
                                        <w:color w:val="38424A"/>
                                        <w:sz w:val="18"/>
                                        <w:szCs w:val="18"/>
                                      </w:rPr>
                                      <w:t>Usner</w:t>
                                    </w:r>
                                    <w:proofErr w:type="spellEnd"/>
                                    <w:r w:rsidRPr="008C1CE7">
                                      <w:rPr>
                                        <w:rFonts w:ascii="Times New Roman" w:eastAsia="Times New Roman" w:hAnsi="Times New Roman" w:cs="Times New Roman"/>
                                        <w:b/>
                                        <w:bCs/>
                                        <w:color w:val="38424A"/>
                                        <w:sz w:val="18"/>
                                        <w:szCs w:val="18"/>
                                      </w:rPr>
                                      <w:t xml:space="preserve"> will deliver them to Faith House.</w:t>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color w:val="38424A"/>
                                        <w:sz w:val="24"/>
                                        <w:szCs w:val="24"/>
                                      </w:rPr>
                                      <w:br/>
                                    </w:r>
                                    <w:r w:rsidRPr="008C1CE7">
                                      <w:rPr>
                                        <w:rFonts w:ascii="Times New Roman" w:eastAsia="Times New Roman" w:hAnsi="Times New Roman" w:cs="Times New Roman"/>
                                        <w:b/>
                                        <w:bCs/>
                                        <w:i/>
                                        <w:iCs/>
                                        <w:color w:val="38424A"/>
                                        <w:sz w:val="20"/>
                                        <w:szCs w:val="20"/>
                                      </w:rPr>
                                      <w:t xml:space="preserve">Special thanks to Ms. Mary </w:t>
                                    </w:r>
                                    <w:proofErr w:type="spellStart"/>
                                    <w:r w:rsidRPr="008C1CE7">
                                      <w:rPr>
                                        <w:rFonts w:ascii="Times New Roman" w:eastAsia="Times New Roman" w:hAnsi="Times New Roman" w:cs="Times New Roman"/>
                                        <w:b/>
                                        <w:bCs/>
                                        <w:i/>
                                        <w:iCs/>
                                        <w:color w:val="38424A"/>
                                        <w:sz w:val="20"/>
                                        <w:szCs w:val="20"/>
                                      </w:rPr>
                                      <w:t>Usner</w:t>
                                    </w:r>
                                    <w:proofErr w:type="spellEnd"/>
                                    <w:r w:rsidRPr="008C1CE7">
                                      <w:rPr>
                                        <w:rFonts w:ascii="Times New Roman" w:eastAsia="Times New Roman" w:hAnsi="Times New Roman" w:cs="Times New Roman"/>
                                        <w:b/>
                                        <w:bCs/>
                                        <w:i/>
                                        <w:iCs/>
                                        <w:color w:val="38424A"/>
                                        <w:sz w:val="20"/>
                                        <w:szCs w:val="20"/>
                                      </w:rPr>
                                      <w:t xml:space="preserve"> for bringing these much needed items to Faith House!</w:t>
                                    </w:r>
                                  </w:p>
                                </w:tc>
                                <w:tc>
                                  <w:tcPr>
                                    <w:tcW w:w="0" w:type="auto"/>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noProof/>
                                        <w:color w:val="38424A"/>
                                        <w:sz w:val="24"/>
                                        <w:szCs w:val="24"/>
                                      </w:rPr>
                                      <w:drawing>
                                        <wp:inline distT="0" distB="0" distL="0" distR="0" wp14:anchorId="164B5DDC" wp14:editId="035C8762">
                                          <wp:extent cx="1600200" cy="1897380"/>
                                          <wp:effectExtent l="0" t="0" r="0" b="7620"/>
                                          <wp:docPr id="24" name="Picture 24" descr="http://soundoff.bizzuka.com/editor_images/image_0f35b73e/faith%20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oundoff.bizzuka.com/editor_images/image_0f35b73e/faith%20hous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0200" cy="1897380"/>
                                                  </a:xfrm>
                                                  <a:prstGeom prst="rect">
                                                    <a:avLst/>
                                                  </a:prstGeom>
                                                  <a:noFill/>
                                                  <a:ln>
                                                    <a:noFill/>
                                                  </a:ln>
                                                </pic:spPr>
                                              </pic:pic>
                                            </a:graphicData>
                                          </a:graphic>
                                        </wp:inline>
                                      </w:drawing>
                                    </w:r>
                                  </w:p>
                                </w:tc>
                              </w:tr>
                            </w:tbl>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645C804F" wp14:editId="219F7947">
                                    <wp:extent cx="5143500" cy="22860"/>
                                    <wp:effectExtent l="0" t="0" r="0" b="0"/>
                                    <wp:docPr id="25" name="Picture 25"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8C1CE7" w:rsidRPr="008C1CE7" w:rsidRDefault="008C1CE7" w:rsidP="008C1CE7">
                              <w:pPr>
                                <w:spacing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noProof/>
                                  <w:color w:val="38424A"/>
                                  <w:sz w:val="24"/>
                                  <w:szCs w:val="24"/>
                                </w:rPr>
                                <w:drawing>
                                  <wp:inline distT="0" distB="0" distL="0" distR="0" wp14:anchorId="4BB34A2A" wp14:editId="3D879DD2">
                                    <wp:extent cx="5143500" cy="1744980"/>
                                    <wp:effectExtent l="0" t="0" r="0" b="7620"/>
                                    <wp:docPr id="26" name="Picture 26" descr="http://soundoff.bizzuka.com/editor_images/image_0f35b73e/connections%20board%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oundoff.bizzuka.com/editor_images/image_0f35b73e/connections%20board%281%2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0" cy="174498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120"/>
                                <w:gridCol w:w="4980"/>
                              </w:tblGrid>
                              <w:tr w:rsidR="008C1CE7" w:rsidRPr="008C1CE7" w:rsidTr="008C1CE7">
                                <w:trPr>
                                  <w:tblCellSpacing w:w="0" w:type="dxa"/>
                                </w:trPr>
                                <w:tc>
                                  <w:tcPr>
                                    <w:tcW w:w="3120" w:type="dxa"/>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b/>
                                        <w:bCs/>
                                        <w:color w:val="38424A"/>
                                        <w:sz w:val="20"/>
                                        <w:szCs w:val="20"/>
                                        <w:u w:val="single"/>
                                      </w:rPr>
                                      <w:t>Connections Officers</w:t>
                                    </w:r>
                                    <w:r w:rsidRPr="008C1CE7">
                                      <w:rPr>
                                        <w:rFonts w:ascii="Times New Roman" w:eastAsia="Times New Roman" w:hAnsi="Times New Roman" w:cs="Times New Roman"/>
                                        <w:color w:val="38424A"/>
                                        <w:sz w:val="17"/>
                                        <w:szCs w:val="17"/>
                                      </w:rPr>
                                      <w:br/>
                                    </w:r>
                                    <w:r w:rsidRPr="008C1CE7">
                                      <w:rPr>
                                        <w:rFonts w:ascii="Times New Roman" w:eastAsia="Times New Roman" w:hAnsi="Times New Roman" w:cs="Times New Roman"/>
                                        <w:color w:val="38424A"/>
                                        <w:sz w:val="17"/>
                                        <w:szCs w:val="17"/>
                                      </w:rPr>
                                      <w:br/>
                                      <w:t>Rodlyn Cochran - President</w:t>
                                    </w:r>
                                    <w:r w:rsidRPr="008C1CE7">
                                      <w:rPr>
                                        <w:rFonts w:ascii="Times New Roman" w:eastAsia="Times New Roman" w:hAnsi="Times New Roman" w:cs="Times New Roman"/>
                                        <w:color w:val="38424A"/>
                                        <w:sz w:val="17"/>
                                        <w:szCs w:val="17"/>
                                      </w:rPr>
                                      <w:br/>
                                      <w:t>Tammy Johnston - President Elect</w:t>
                                    </w:r>
                                    <w:r w:rsidRPr="008C1CE7">
                                      <w:rPr>
                                        <w:rFonts w:ascii="Times New Roman" w:eastAsia="Times New Roman" w:hAnsi="Times New Roman" w:cs="Times New Roman"/>
                                        <w:color w:val="38424A"/>
                                        <w:sz w:val="17"/>
                                        <w:szCs w:val="17"/>
                                      </w:rPr>
                                      <w:br/>
                                      <w:t>Connie Marcantel – Newsletter VP</w:t>
                                    </w:r>
                                    <w:r w:rsidRPr="008C1CE7">
                                      <w:rPr>
                                        <w:rFonts w:ascii="Times New Roman" w:eastAsia="Times New Roman" w:hAnsi="Times New Roman" w:cs="Times New Roman"/>
                                        <w:color w:val="38424A"/>
                                        <w:sz w:val="17"/>
                                        <w:szCs w:val="17"/>
                                      </w:rPr>
                                      <w:br/>
                                      <w:t>Nanette Heggie – Public Relations VP</w:t>
                                    </w:r>
                                    <w:r w:rsidRPr="008C1CE7">
                                      <w:rPr>
                                        <w:rFonts w:ascii="Times New Roman" w:eastAsia="Times New Roman" w:hAnsi="Times New Roman" w:cs="Times New Roman"/>
                                        <w:color w:val="38424A"/>
                                        <w:sz w:val="17"/>
                                        <w:szCs w:val="17"/>
                                      </w:rPr>
                                      <w:br/>
                                      <w:t>Cynthia Beslin – Membership VP</w:t>
                                    </w:r>
                                    <w:r w:rsidRPr="008C1CE7">
                                      <w:rPr>
                                        <w:rFonts w:ascii="Times New Roman" w:eastAsia="Times New Roman" w:hAnsi="Times New Roman" w:cs="Times New Roman"/>
                                        <w:color w:val="38424A"/>
                                        <w:sz w:val="17"/>
                                        <w:szCs w:val="17"/>
                                      </w:rPr>
                                      <w:br/>
                                      <w:t>June Brillhart – Treasurer</w:t>
                                    </w:r>
                                    <w:r w:rsidRPr="008C1CE7">
                                      <w:rPr>
                                        <w:rFonts w:ascii="Times New Roman" w:eastAsia="Times New Roman" w:hAnsi="Times New Roman" w:cs="Times New Roman"/>
                                        <w:color w:val="38424A"/>
                                        <w:sz w:val="17"/>
                                        <w:szCs w:val="17"/>
                                      </w:rPr>
                                      <w:br/>
                                      <w:t>Susan Palumbo - Program VP</w:t>
                                    </w:r>
                                    <w:r w:rsidRPr="008C1CE7">
                                      <w:rPr>
                                        <w:rFonts w:ascii="Times New Roman" w:eastAsia="Times New Roman" w:hAnsi="Times New Roman" w:cs="Times New Roman"/>
                                        <w:color w:val="38424A"/>
                                        <w:sz w:val="17"/>
                                        <w:szCs w:val="17"/>
                                      </w:rPr>
                                      <w:br/>
                                      <w:t>Lourdes Broussard - Secretary</w:t>
                                    </w:r>
                                    <w:r w:rsidRPr="008C1CE7">
                                      <w:rPr>
                                        <w:rFonts w:ascii="Times New Roman" w:eastAsia="Times New Roman" w:hAnsi="Times New Roman" w:cs="Times New Roman"/>
                                        <w:color w:val="38424A"/>
                                        <w:sz w:val="17"/>
                                        <w:szCs w:val="17"/>
                                      </w:rPr>
                                      <w:br/>
                                      <w:t>Pat Sonnier – Board Member at Large and Career Achievement</w:t>
                                    </w:r>
                                    <w:r w:rsidRPr="008C1CE7">
                                      <w:rPr>
                                        <w:rFonts w:ascii="Times New Roman" w:eastAsia="Times New Roman" w:hAnsi="Times New Roman" w:cs="Times New Roman"/>
                                        <w:color w:val="38424A"/>
                                        <w:sz w:val="17"/>
                                        <w:szCs w:val="17"/>
                                      </w:rPr>
                                      <w:br/>
                                      <w:t>Joann Pugh-Scholarship Chairperson</w:t>
                                    </w:r>
                                    <w:r w:rsidRPr="008C1CE7">
                                      <w:rPr>
                                        <w:rFonts w:ascii="Times New Roman" w:eastAsia="Times New Roman" w:hAnsi="Times New Roman" w:cs="Times New Roman"/>
                                        <w:color w:val="38424A"/>
                                        <w:sz w:val="17"/>
                                        <w:szCs w:val="17"/>
                                      </w:rPr>
                                      <w:br/>
                                      <w:t>Cathy Mere - Arrangements Chair</w:t>
                                    </w:r>
                                    <w:r w:rsidRPr="008C1CE7">
                                      <w:rPr>
                                        <w:rFonts w:ascii="Times New Roman" w:eastAsia="Times New Roman" w:hAnsi="Times New Roman" w:cs="Times New Roman"/>
                                        <w:color w:val="38424A"/>
                                        <w:sz w:val="17"/>
                                        <w:szCs w:val="17"/>
                                      </w:rPr>
                                      <w:br/>
                                    </w:r>
                                    <w:r w:rsidRPr="008C1CE7">
                                      <w:rPr>
                                        <w:rFonts w:ascii="Times New Roman" w:eastAsia="Times New Roman" w:hAnsi="Times New Roman" w:cs="Times New Roman"/>
                                        <w:color w:val="38424A"/>
                                        <w:sz w:val="17"/>
                                        <w:szCs w:val="17"/>
                                      </w:rPr>
                                      <w:br/>
                                      <w:t xml:space="preserve">CONNECTIONS is a monthly newsletter published by the members of CONNECTIONS. For consideration of all information and articles, contact Newsletter Vice President and Editor, Connie Marcantel at 406-2650 or connie@acadiana.bbb.org. If you would like to become a member of CONNECTIONS, contact Cynthia Beslin, Membership Vice-President at 232-1737 or </w:t>
                                    </w:r>
                                    <w:hyperlink r:id="rId22" w:history="1">
                                      <w:r w:rsidRPr="008C1CE7">
                                        <w:rPr>
                                          <w:rFonts w:ascii="Times New Roman" w:eastAsia="Times New Roman" w:hAnsi="Times New Roman" w:cs="Times New Roman"/>
                                          <w:i/>
                                          <w:iCs/>
                                          <w:color w:val="CD2222"/>
                                          <w:sz w:val="17"/>
                                          <w:szCs w:val="17"/>
                                          <w:u w:val="single"/>
                                        </w:rPr>
                                        <w:t>cynthia.beslin@prudential.com</w:t>
                                      </w:r>
                                    </w:hyperlink>
                                    <w:r w:rsidRPr="008C1CE7">
                                      <w:rPr>
                                        <w:rFonts w:ascii="Times New Roman" w:eastAsia="Times New Roman" w:hAnsi="Times New Roman" w:cs="Times New Roman"/>
                                        <w:color w:val="38424A"/>
                                        <w:sz w:val="17"/>
                                        <w:szCs w:val="17"/>
                                      </w:rPr>
                                      <w:t>.</w:t>
                                    </w:r>
                                  </w:p>
                                </w:tc>
                                <w:tc>
                                  <w:tcPr>
                                    <w:tcW w:w="0" w:type="auto"/>
                                    <w:tcMar>
                                      <w:top w:w="0" w:type="dxa"/>
                                      <w:left w:w="300" w:type="dxa"/>
                                      <w:bottom w:w="0" w:type="dxa"/>
                                      <w:right w:w="0" w:type="dxa"/>
                                    </w:tcMar>
                                    <w:hideMark/>
                                  </w:tcPr>
                                  <w:p w:rsidR="008C1CE7" w:rsidRPr="008C1CE7" w:rsidRDefault="008C1CE7" w:rsidP="008C1CE7">
                                    <w:pPr>
                                      <w:spacing w:before="150" w:after="0" w:line="270" w:lineRule="atLeast"/>
                                      <w:rPr>
                                        <w:rFonts w:ascii="Times New Roman" w:eastAsia="Times New Roman" w:hAnsi="Times New Roman" w:cs="Times New Roman"/>
                                        <w:color w:val="38424A"/>
                                        <w:sz w:val="24"/>
                                        <w:szCs w:val="24"/>
                                      </w:rPr>
                                    </w:pPr>
                                    <w:r w:rsidRPr="008C1CE7">
                                      <w:rPr>
                                        <w:rFonts w:ascii="Times New Roman" w:eastAsia="Times New Roman" w:hAnsi="Times New Roman" w:cs="Times New Roman"/>
                                        <w:b/>
                                        <w:bCs/>
                                        <w:color w:val="38424A"/>
                                        <w:sz w:val="20"/>
                                        <w:szCs w:val="20"/>
                                      </w:rPr>
                                      <w:t>CONNECTIONS PURPOSE AS BY OUR CONNECTIONS CONSTITUTION</w:t>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u w:val="single"/>
                                      </w:rPr>
                                      <w:t>SECTION ONE</w:t>
                                    </w:r>
                                    <w:r w:rsidRPr="008C1CE7">
                                      <w:rPr>
                                        <w:rFonts w:ascii="Times New Roman" w:eastAsia="Times New Roman" w:hAnsi="Times New Roman" w:cs="Times New Roman"/>
                                        <w:color w:val="38424A"/>
                                        <w:sz w:val="20"/>
                                        <w:szCs w:val="20"/>
                                      </w:rPr>
                                      <w:t xml:space="preserve">: TO PROVIDE A </w:t>
                                    </w:r>
                                    <w:proofErr w:type="gramStart"/>
                                    <w:r w:rsidRPr="008C1CE7">
                                      <w:rPr>
                                        <w:rFonts w:ascii="Times New Roman" w:eastAsia="Times New Roman" w:hAnsi="Times New Roman" w:cs="Times New Roman"/>
                                        <w:color w:val="38424A"/>
                                        <w:sz w:val="20"/>
                                        <w:szCs w:val="20"/>
                                      </w:rPr>
                                      <w:t>PROFESSIONAL ,</w:t>
                                    </w:r>
                                    <w:proofErr w:type="gramEnd"/>
                                    <w:r w:rsidRPr="008C1CE7">
                                      <w:rPr>
                                        <w:rFonts w:ascii="Times New Roman" w:eastAsia="Times New Roman" w:hAnsi="Times New Roman" w:cs="Times New Roman"/>
                                        <w:color w:val="38424A"/>
                                        <w:sz w:val="20"/>
                                        <w:szCs w:val="20"/>
                                      </w:rPr>
                                      <w:t xml:space="preserve"> EDUCATIONAL AND PERSONAL SUPPORT NETWORK FOR CAREER-ORIENTED WOMEN.</w:t>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u w:val="single"/>
                                      </w:rPr>
                                      <w:t>SECTION TWO</w:t>
                                    </w:r>
                                    <w:r w:rsidRPr="008C1CE7">
                                      <w:rPr>
                                        <w:rFonts w:ascii="Times New Roman" w:eastAsia="Times New Roman" w:hAnsi="Times New Roman" w:cs="Times New Roman"/>
                                        <w:color w:val="38424A"/>
                                        <w:sz w:val="20"/>
                                        <w:szCs w:val="20"/>
                                      </w:rPr>
                                      <w:t xml:space="preserve">: TO PROVIDE AN ARENA IN WHICH CAREER-ORIENTED WOMEN CAN MEET ONE </w:t>
                                    </w:r>
                                    <w:proofErr w:type="gramStart"/>
                                    <w:r w:rsidRPr="008C1CE7">
                                      <w:rPr>
                                        <w:rFonts w:ascii="Times New Roman" w:eastAsia="Times New Roman" w:hAnsi="Times New Roman" w:cs="Times New Roman"/>
                                        <w:color w:val="38424A"/>
                                        <w:sz w:val="20"/>
                                        <w:szCs w:val="20"/>
                                      </w:rPr>
                                      <w:t>ANOTHER.</w:t>
                                    </w:r>
                                    <w:proofErr w:type="gramEnd"/>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u w:val="single"/>
                                      </w:rPr>
                                      <w:t>SECTION THREE</w:t>
                                    </w:r>
                                    <w:r w:rsidRPr="008C1CE7">
                                      <w:rPr>
                                        <w:rFonts w:ascii="Times New Roman" w:eastAsia="Times New Roman" w:hAnsi="Times New Roman" w:cs="Times New Roman"/>
                                        <w:color w:val="38424A"/>
                                        <w:sz w:val="20"/>
                                        <w:szCs w:val="20"/>
                                      </w:rPr>
                                      <w:t>: TO PROMOTE PROFESSIONAL ACHIEVEMENTS OF WOMEN IN THE COMMUNITY.</w:t>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u w:val="single"/>
                                      </w:rPr>
                                      <w:t>SECTION FOUR</w:t>
                                    </w:r>
                                    <w:r w:rsidRPr="008C1CE7">
                                      <w:rPr>
                                        <w:rFonts w:ascii="Times New Roman" w:eastAsia="Times New Roman" w:hAnsi="Times New Roman" w:cs="Times New Roman"/>
                                        <w:color w:val="38424A"/>
                                        <w:sz w:val="20"/>
                                        <w:szCs w:val="20"/>
                                      </w:rPr>
                                      <w:t>: TO PROVIDE MODELS FOR THE COMMUNITY.</w:t>
                                    </w:r>
                                    <w:r w:rsidRPr="008C1CE7">
                                      <w:rPr>
                                        <w:rFonts w:ascii="Times New Roman" w:eastAsia="Times New Roman" w:hAnsi="Times New Roman" w:cs="Times New Roman"/>
                                        <w:color w:val="38424A"/>
                                        <w:sz w:val="20"/>
                                        <w:szCs w:val="20"/>
                                      </w:rPr>
                                      <w:br/>
                                    </w:r>
                                    <w:r w:rsidRPr="008C1CE7">
                                      <w:rPr>
                                        <w:rFonts w:ascii="Times New Roman" w:eastAsia="Times New Roman" w:hAnsi="Times New Roman" w:cs="Times New Roman"/>
                                        <w:color w:val="38424A"/>
                                        <w:sz w:val="20"/>
                                        <w:szCs w:val="20"/>
                                      </w:rPr>
                                      <w:br/>
                                      <w:t>Enjoy yourself at our meeting!!</w:t>
                                    </w:r>
                                  </w:p>
                                </w:tc>
                              </w:tr>
                            </w:tbl>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drawing>
                                  <wp:inline distT="0" distB="0" distL="0" distR="0" wp14:anchorId="38310393" wp14:editId="5568A899">
                                    <wp:extent cx="5143500" cy="22860"/>
                                    <wp:effectExtent l="0" t="0" r="0" b="0"/>
                                    <wp:docPr id="27" name="Picture 27"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c>
                        </w:tr>
                      </w:tbl>
                      <w:p w:rsidR="008C1CE7" w:rsidRPr="008C1CE7" w:rsidRDefault="008C1CE7" w:rsidP="008C1CE7">
                        <w:pPr>
                          <w:spacing w:after="0" w:line="270" w:lineRule="atLeast"/>
                          <w:rPr>
                            <w:rFonts w:ascii="Times New Roman" w:eastAsia="Times New Roman" w:hAnsi="Times New Roman" w:cs="Times New Roman"/>
                            <w:color w:val="38424A"/>
                            <w:sz w:val="2"/>
                            <w:szCs w:val="2"/>
                          </w:rPr>
                        </w:pPr>
                        <w:r w:rsidRPr="008C1CE7">
                          <w:rPr>
                            <w:rFonts w:ascii="Times New Roman" w:eastAsia="Times New Roman" w:hAnsi="Times New Roman" w:cs="Times New Roman"/>
                            <w:noProof/>
                            <w:color w:val="38424A"/>
                            <w:sz w:val="2"/>
                            <w:szCs w:val="2"/>
                          </w:rPr>
                          <w:lastRenderedPageBreak/>
                          <w:drawing>
                            <wp:inline distT="0" distB="0" distL="0" distR="0" wp14:anchorId="4B6301D5" wp14:editId="2368F8F5">
                              <wp:extent cx="5524500" cy="76200"/>
                              <wp:effectExtent l="0" t="0" r="0" b="0"/>
                              <wp:docPr id="28" name="Picture 28" descr="http://soundoff.bizzuka.com/editor_images/image_d2e084b1/template1/color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oundoff.bizzuka.com/editor_images/image_d2e084b1/template1/color_b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76200"/>
                                      </a:xfrm>
                                      <a:prstGeom prst="rect">
                                        <a:avLst/>
                                      </a:prstGeom>
                                      <a:noFill/>
                                      <a:ln>
                                        <a:noFill/>
                                      </a:ln>
                                    </pic:spPr>
                                  </pic:pic>
                                </a:graphicData>
                              </a:graphic>
                            </wp:inline>
                          </w:drawing>
                        </w:r>
                      </w:p>
                    </w:tc>
                  </w:tr>
                </w:tbl>
                <w:p w:rsidR="008C1CE7" w:rsidRPr="008C1CE7" w:rsidRDefault="008C1CE7" w:rsidP="008C1CE7">
                  <w:pPr>
                    <w:spacing w:after="0" w:line="240" w:lineRule="auto"/>
                    <w:jc w:val="center"/>
                    <w:rPr>
                      <w:rFonts w:ascii="Times New Roman" w:eastAsia="Times New Roman" w:hAnsi="Times New Roman" w:cs="Times New Roman"/>
                      <w:color w:val="38424A"/>
                      <w:sz w:val="24"/>
                      <w:szCs w:val="24"/>
                    </w:rPr>
                  </w:pPr>
                </w:p>
              </w:tc>
            </w:tr>
            <w:tr w:rsidR="008C1CE7" w:rsidRPr="008C1CE7">
              <w:trPr>
                <w:tblCellSpacing w:w="0" w:type="dxa"/>
                <w:jc w:val="center"/>
              </w:trPr>
              <w:tc>
                <w:tcPr>
                  <w:tcW w:w="0" w:type="auto"/>
                  <w:vAlign w:val="center"/>
                  <w:hideMark/>
                </w:tcPr>
                <w:p w:rsidR="008C1CE7" w:rsidRPr="008C1CE7" w:rsidRDefault="008C1CE7" w:rsidP="008C1CE7">
                  <w:pPr>
                    <w:spacing w:after="150" w:line="270" w:lineRule="atLeast"/>
                    <w:jc w:val="center"/>
                    <w:rPr>
                      <w:rFonts w:ascii="Georgia" w:eastAsia="Times New Roman" w:hAnsi="Georgia" w:cs="Times New Roman"/>
                      <w:color w:val="494528"/>
                      <w:sz w:val="18"/>
                      <w:szCs w:val="18"/>
                    </w:rPr>
                  </w:pPr>
                  <w:r w:rsidRPr="008C1CE7">
                    <w:rPr>
                      <w:rFonts w:ascii="Georgia" w:eastAsia="Times New Roman" w:hAnsi="Georgia" w:cs="Times New Roman"/>
                      <w:color w:val="494528"/>
                      <w:sz w:val="18"/>
                      <w:szCs w:val="18"/>
                    </w:rPr>
                    <w:lastRenderedPageBreak/>
                    <w:t>Connections Professional Networking for Women, PO Box 51463, Lafayette, LA 70505</w:t>
                  </w:r>
                </w:p>
                <w:p w:rsidR="008C1CE7" w:rsidRPr="008C1CE7" w:rsidRDefault="008C1CE7" w:rsidP="008C1CE7">
                  <w:pPr>
                    <w:spacing w:after="150" w:line="270" w:lineRule="atLeast"/>
                    <w:jc w:val="center"/>
                    <w:rPr>
                      <w:rFonts w:ascii="Georgia" w:eastAsia="Times New Roman" w:hAnsi="Georgia" w:cs="Times New Roman"/>
                      <w:color w:val="494528"/>
                      <w:sz w:val="18"/>
                      <w:szCs w:val="18"/>
                    </w:rPr>
                  </w:pPr>
                  <w:r w:rsidRPr="008C1CE7">
                    <w:rPr>
                      <w:rFonts w:ascii="Georgia" w:eastAsia="Times New Roman" w:hAnsi="Georgia" w:cs="Times New Roman"/>
                      <w:color w:val="494528"/>
                      <w:sz w:val="18"/>
                      <w:szCs w:val="18"/>
                    </w:rPr>
                    <w:t xml:space="preserve">If you don’t want to receive emails from us anymore, </w:t>
                  </w:r>
                  <w:hyperlink r:id="rId23" w:history="1">
                    <w:r w:rsidRPr="008C1CE7">
                      <w:rPr>
                        <w:rFonts w:ascii="Georgia" w:eastAsia="Times New Roman" w:hAnsi="Georgia" w:cs="Times New Roman"/>
                        <w:i/>
                        <w:iCs/>
                        <w:color w:val="CD2222"/>
                        <w:sz w:val="18"/>
                        <w:szCs w:val="18"/>
                        <w:u w:val="single"/>
                      </w:rPr>
                      <w:t>click here to unsubscribe</w:t>
                    </w:r>
                  </w:hyperlink>
                  <w:r w:rsidRPr="008C1CE7">
                    <w:rPr>
                      <w:rFonts w:ascii="Georgia" w:eastAsia="Times New Roman" w:hAnsi="Georgia" w:cs="Times New Roman"/>
                      <w:color w:val="494528"/>
                      <w:sz w:val="18"/>
                      <w:szCs w:val="18"/>
                    </w:rPr>
                    <w:t>.</w:t>
                  </w:r>
                </w:p>
              </w:tc>
            </w:tr>
          </w:tbl>
          <w:p w:rsidR="008C1CE7" w:rsidRPr="008C1CE7" w:rsidRDefault="008C1CE7" w:rsidP="008C1CE7">
            <w:pPr>
              <w:spacing w:after="0" w:line="270" w:lineRule="atLeast"/>
              <w:jc w:val="center"/>
              <w:rPr>
                <w:rFonts w:ascii="Verdana" w:eastAsia="Times New Roman" w:hAnsi="Verdana" w:cs="Times New Roman"/>
                <w:color w:val="38424A"/>
                <w:sz w:val="20"/>
                <w:szCs w:val="20"/>
              </w:rPr>
            </w:pPr>
          </w:p>
        </w:tc>
      </w:tr>
    </w:tbl>
    <w:p w:rsidR="00614094" w:rsidRDefault="008C1CE7">
      <w:r w:rsidRPr="008C1CE7">
        <w:rPr>
          <w:rFonts w:ascii="Times New Roman" w:eastAsia="Times New Roman" w:hAnsi="Times New Roman" w:cs="Times New Roman"/>
          <w:noProof/>
          <w:sz w:val="24"/>
          <w:szCs w:val="24"/>
        </w:rPr>
        <w:lastRenderedPageBreak/>
        <w:drawing>
          <wp:anchor distT="0" distB="0" distL="0" distR="0" simplePos="0" relativeHeight="251659264" behindDoc="0" locked="0" layoutInCell="1" allowOverlap="0" wp14:anchorId="3B7C1A36" wp14:editId="455F495B">
            <wp:simplePos x="0" y="0"/>
            <wp:positionH relativeFrom="column">
              <wp:align>right</wp:align>
            </wp:positionH>
            <wp:positionV relativeFrom="line">
              <wp:posOffset>0</wp:posOffset>
            </wp:positionV>
            <wp:extent cx="9525" cy="9525"/>
            <wp:effectExtent l="0" t="0" r="0" b="0"/>
            <wp:wrapSquare wrapText="bothSides"/>
            <wp:docPr id="29" name="Picture 3" descr="http://track.bizzuka.com/i/443/aed000ebf1f264087ac66f1b1af456bf9012a002ca13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ack.bizzuka.com/i/443/aed000ebf1f264087ac66f1b1af456bf9012a002ca1355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614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E7"/>
    <w:rsid w:val="0000118A"/>
    <w:rsid w:val="0000350A"/>
    <w:rsid w:val="000050AC"/>
    <w:rsid w:val="00084630"/>
    <w:rsid w:val="00091502"/>
    <w:rsid w:val="00096520"/>
    <w:rsid w:val="000C00F7"/>
    <w:rsid w:val="000F236B"/>
    <w:rsid w:val="000F402B"/>
    <w:rsid w:val="000F7CFC"/>
    <w:rsid w:val="00114CA6"/>
    <w:rsid w:val="00156C0E"/>
    <w:rsid w:val="00175D5D"/>
    <w:rsid w:val="0017660A"/>
    <w:rsid w:val="001C796D"/>
    <w:rsid w:val="001F18C5"/>
    <w:rsid w:val="002056A8"/>
    <w:rsid w:val="00232568"/>
    <w:rsid w:val="002413A4"/>
    <w:rsid w:val="00253FB6"/>
    <w:rsid w:val="00281FD5"/>
    <w:rsid w:val="0029429F"/>
    <w:rsid w:val="002A58AF"/>
    <w:rsid w:val="002A7B49"/>
    <w:rsid w:val="002B51E1"/>
    <w:rsid w:val="002D44F9"/>
    <w:rsid w:val="00302A28"/>
    <w:rsid w:val="00346293"/>
    <w:rsid w:val="003519EE"/>
    <w:rsid w:val="00367A27"/>
    <w:rsid w:val="00376124"/>
    <w:rsid w:val="0038346A"/>
    <w:rsid w:val="003A0E3E"/>
    <w:rsid w:val="003A3615"/>
    <w:rsid w:val="003B15E7"/>
    <w:rsid w:val="003D1F98"/>
    <w:rsid w:val="003D7B6F"/>
    <w:rsid w:val="003E097D"/>
    <w:rsid w:val="00436F33"/>
    <w:rsid w:val="004905EE"/>
    <w:rsid w:val="004B1FC3"/>
    <w:rsid w:val="004D17FC"/>
    <w:rsid w:val="004D461D"/>
    <w:rsid w:val="004F0074"/>
    <w:rsid w:val="0051666D"/>
    <w:rsid w:val="005410DC"/>
    <w:rsid w:val="00554C87"/>
    <w:rsid w:val="0058738F"/>
    <w:rsid w:val="005B5D7F"/>
    <w:rsid w:val="005C7A66"/>
    <w:rsid w:val="005D5CEF"/>
    <w:rsid w:val="005D6590"/>
    <w:rsid w:val="005F5D4E"/>
    <w:rsid w:val="0060060A"/>
    <w:rsid w:val="0061078A"/>
    <w:rsid w:val="00614094"/>
    <w:rsid w:val="006515D5"/>
    <w:rsid w:val="0065342D"/>
    <w:rsid w:val="006709E1"/>
    <w:rsid w:val="00670C26"/>
    <w:rsid w:val="006717B6"/>
    <w:rsid w:val="006A5368"/>
    <w:rsid w:val="006B3311"/>
    <w:rsid w:val="00730AD6"/>
    <w:rsid w:val="00743E19"/>
    <w:rsid w:val="00756ADB"/>
    <w:rsid w:val="007A6426"/>
    <w:rsid w:val="007B3712"/>
    <w:rsid w:val="007B6CDE"/>
    <w:rsid w:val="007C39C6"/>
    <w:rsid w:val="00824675"/>
    <w:rsid w:val="008414D3"/>
    <w:rsid w:val="008A4505"/>
    <w:rsid w:val="008B321C"/>
    <w:rsid w:val="008C1382"/>
    <w:rsid w:val="008C1CE7"/>
    <w:rsid w:val="008E68B4"/>
    <w:rsid w:val="009142E9"/>
    <w:rsid w:val="00923CDC"/>
    <w:rsid w:val="00961C73"/>
    <w:rsid w:val="009747D4"/>
    <w:rsid w:val="009930BE"/>
    <w:rsid w:val="00993821"/>
    <w:rsid w:val="009B3116"/>
    <w:rsid w:val="009B7923"/>
    <w:rsid w:val="009D2488"/>
    <w:rsid w:val="009D2E10"/>
    <w:rsid w:val="009E6BB9"/>
    <w:rsid w:val="00A1304B"/>
    <w:rsid w:val="00A319BA"/>
    <w:rsid w:val="00A55B17"/>
    <w:rsid w:val="00A56B53"/>
    <w:rsid w:val="00A864E4"/>
    <w:rsid w:val="00A94FAC"/>
    <w:rsid w:val="00AB25F1"/>
    <w:rsid w:val="00AC58F8"/>
    <w:rsid w:val="00AF0558"/>
    <w:rsid w:val="00AF370F"/>
    <w:rsid w:val="00AF5C11"/>
    <w:rsid w:val="00AF7D79"/>
    <w:rsid w:val="00B2138D"/>
    <w:rsid w:val="00B7581F"/>
    <w:rsid w:val="00B77126"/>
    <w:rsid w:val="00BB04F7"/>
    <w:rsid w:val="00BB4D5F"/>
    <w:rsid w:val="00BD4B17"/>
    <w:rsid w:val="00BF29B2"/>
    <w:rsid w:val="00C05967"/>
    <w:rsid w:val="00C14489"/>
    <w:rsid w:val="00C564B8"/>
    <w:rsid w:val="00C74E8C"/>
    <w:rsid w:val="00C96198"/>
    <w:rsid w:val="00CA662A"/>
    <w:rsid w:val="00CD2D9A"/>
    <w:rsid w:val="00CE2C5F"/>
    <w:rsid w:val="00CE5A09"/>
    <w:rsid w:val="00D03732"/>
    <w:rsid w:val="00D26B6C"/>
    <w:rsid w:val="00D41FC0"/>
    <w:rsid w:val="00D55E32"/>
    <w:rsid w:val="00D75EC5"/>
    <w:rsid w:val="00D808C0"/>
    <w:rsid w:val="00D84CD6"/>
    <w:rsid w:val="00D85704"/>
    <w:rsid w:val="00D97E8F"/>
    <w:rsid w:val="00DA2F64"/>
    <w:rsid w:val="00E2058D"/>
    <w:rsid w:val="00E33F89"/>
    <w:rsid w:val="00E475AF"/>
    <w:rsid w:val="00E57C06"/>
    <w:rsid w:val="00E75942"/>
    <w:rsid w:val="00EB1DE3"/>
    <w:rsid w:val="00EB356D"/>
    <w:rsid w:val="00EB4E83"/>
    <w:rsid w:val="00EB7B69"/>
    <w:rsid w:val="00ED4233"/>
    <w:rsid w:val="00EE4C7E"/>
    <w:rsid w:val="00EF7380"/>
    <w:rsid w:val="00F15535"/>
    <w:rsid w:val="00F27454"/>
    <w:rsid w:val="00F4137F"/>
    <w:rsid w:val="00F4187E"/>
    <w:rsid w:val="00F47AD4"/>
    <w:rsid w:val="00F50662"/>
    <w:rsid w:val="00F76C3E"/>
    <w:rsid w:val="00FE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33520-E9A2-4773-87F9-9FE2861B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0199">
      <w:marLeft w:val="0"/>
      <w:marRight w:val="0"/>
      <w:marTop w:val="0"/>
      <w:marBottom w:val="0"/>
      <w:divBdr>
        <w:top w:val="none" w:sz="0" w:space="0" w:color="auto"/>
        <w:left w:val="none" w:sz="0" w:space="0" w:color="auto"/>
        <w:bottom w:val="none" w:sz="0" w:space="0" w:color="auto"/>
        <w:right w:val="none" w:sz="0" w:space="0" w:color="auto"/>
      </w:divBdr>
      <w:divsChild>
        <w:div w:id="379206653">
          <w:marLeft w:val="0"/>
          <w:marRight w:val="0"/>
          <w:marTop w:val="0"/>
          <w:marBottom w:val="0"/>
          <w:divBdr>
            <w:top w:val="none" w:sz="0" w:space="0" w:color="auto"/>
            <w:left w:val="none" w:sz="0" w:space="0" w:color="auto"/>
            <w:bottom w:val="none" w:sz="0" w:space="0" w:color="auto"/>
            <w:right w:val="none" w:sz="0" w:space="0" w:color="auto"/>
          </w:divBdr>
        </w:div>
      </w:divsChild>
    </w:div>
    <w:div w:id="71974492">
      <w:marLeft w:val="0"/>
      <w:marRight w:val="0"/>
      <w:marTop w:val="0"/>
      <w:marBottom w:val="0"/>
      <w:divBdr>
        <w:top w:val="none" w:sz="0" w:space="0" w:color="auto"/>
        <w:left w:val="none" w:sz="0" w:space="0" w:color="auto"/>
        <w:bottom w:val="none" w:sz="0" w:space="0" w:color="auto"/>
        <w:right w:val="none" w:sz="0" w:space="0" w:color="auto"/>
      </w:divBdr>
      <w:divsChild>
        <w:div w:id="91249271">
          <w:marLeft w:val="0"/>
          <w:marRight w:val="0"/>
          <w:marTop w:val="0"/>
          <w:marBottom w:val="0"/>
          <w:divBdr>
            <w:top w:val="none" w:sz="0" w:space="0" w:color="auto"/>
            <w:left w:val="none" w:sz="0" w:space="0" w:color="auto"/>
            <w:bottom w:val="none" w:sz="0" w:space="0" w:color="auto"/>
            <w:right w:val="none" w:sz="0" w:space="0" w:color="auto"/>
          </w:divBdr>
          <w:divsChild>
            <w:div w:id="555750220">
              <w:marLeft w:val="0"/>
              <w:marRight w:val="0"/>
              <w:marTop w:val="0"/>
              <w:marBottom w:val="0"/>
              <w:divBdr>
                <w:top w:val="none" w:sz="0" w:space="0" w:color="auto"/>
                <w:left w:val="none" w:sz="0" w:space="0" w:color="auto"/>
                <w:bottom w:val="none" w:sz="0" w:space="0" w:color="auto"/>
                <w:right w:val="none" w:sz="0" w:space="0" w:color="auto"/>
              </w:divBdr>
              <w:divsChild>
                <w:div w:id="1431928094">
                  <w:marLeft w:val="0"/>
                  <w:marRight w:val="0"/>
                  <w:marTop w:val="0"/>
                  <w:marBottom w:val="0"/>
                  <w:divBdr>
                    <w:top w:val="none" w:sz="0" w:space="0" w:color="auto"/>
                    <w:left w:val="none" w:sz="0" w:space="0" w:color="auto"/>
                    <w:bottom w:val="none" w:sz="0" w:space="0" w:color="auto"/>
                    <w:right w:val="none" w:sz="0" w:space="0" w:color="auto"/>
                  </w:divBdr>
                </w:div>
              </w:divsChild>
            </w:div>
            <w:div w:id="2102673477">
              <w:marLeft w:val="0"/>
              <w:marRight w:val="0"/>
              <w:marTop w:val="0"/>
              <w:marBottom w:val="0"/>
              <w:divBdr>
                <w:top w:val="none" w:sz="0" w:space="0" w:color="auto"/>
                <w:left w:val="none" w:sz="0" w:space="0" w:color="auto"/>
                <w:bottom w:val="none" w:sz="0" w:space="0" w:color="auto"/>
                <w:right w:val="none" w:sz="0" w:space="0" w:color="auto"/>
              </w:divBdr>
              <w:divsChild>
                <w:div w:id="14846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5073">
          <w:marLeft w:val="0"/>
          <w:marRight w:val="0"/>
          <w:marTop w:val="0"/>
          <w:marBottom w:val="0"/>
          <w:divBdr>
            <w:top w:val="none" w:sz="0" w:space="0" w:color="auto"/>
            <w:left w:val="none" w:sz="0" w:space="0" w:color="auto"/>
            <w:bottom w:val="none" w:sz="0" w:space="0" w:color="auto"/>
            <w:right w:val="none" w:sz="0" w:space="0" w:color="auto"/>
          </w:divBdr>
        </w:div>
      </w:divsChild>
    </w:div>
    <w:div w:id="185021058">
      <w:marLeft w:val="0"/>
      <w:marRight w:val="0"/>
      <w:marTop w:val="0"/>
      <w:marBottom w:val="0"/>
      <w:divBdr>
        <w:top w:val="none" w:sz="0" w:space="0" w:color="auto"/>
        <w:left w:val="none" w:sz="0" w:space="0" w:color="auto"/>
        <w:bottom w:val="none" w:sz="0" w:space="0" w:color="auto"/>
        <w:right w:val="none" w:sz="0" w:space="0" w:color="auto"/>
      </w:divBdr>
      <w:divsChild>
        <w:div w:id="858398405">
          <w:marLeft w:val="0"/>
          <w:marRight w:val="0"/>
          <w:marTop w:val="0"/>
          <w:marBottom w:val="0"/>
          <w:divBdr>
            <w:top w:val="none" w:sz="0" w:space="0" w:color="auto"/>
            <w:left w:val="none" w:sz="0" w:space="0" w:color="auto"/>
            <w:bottom w:val="none" w:sz="0" w:space="0" w:color="auto"/>
            <w:right w:val="none" w:sz="0" w:space="0" w:color="auto"/>
          </w:divBdr>
          <w:divsChild>
            <w:div w:id="1989941884">
              <w:marLeft w:val="0"/>
              <w:marRight w:val="0"/>
              <w:marTop w:val="0"/>
              <w:marBottom w:val="0"/>
              <w:divBdr>
                <w:top w:val="none" w:sz="0" w:space="0" w:color="auto"/>
                <w:left w:val="none" w:sz="0" w:space="0" w:color="auto"/>
                <w:bottom w:val="none" w:sz="0" w:space="0" w:color="auto"/>
                <w:right w:val="none" w:sz="0" w:space="0" w:color="auto"/>
              </w:divBdr>
              <w:divsChild>
                <w:div w:id="154418480">
                  <w:marLeft w:val="0"/>
                  <w:marRight w:val="0"/>
                  <w:marTop w:val="0"/>
                  <w:marBottom w:val="0"/>
                  <w:divBdr>
                    <w:top w:val="none" w:sz="0" w:space="0" w:color="auto"/>
                    <w:left w:val="none" w:sz="0" w:space="0" w:color="auto"/>
                    <w:bottom w:val="none" w:sz="0" w:space="0" w:color="auto"/>
                    <w:right w:val="none" w:sz="0" w:space="0" w:color="auto"/>
                  </w:divBdr>
                </w:div>
              </w:divsChild>
            </w:div>
            <w:div w:id="204758602">
              <w:marLeft w:val="0"/>
              <w:marRight w:val="0"/>
              <w:marTop w:val="0"/>
              <w:marBottom w:val="0"/>
              <w:divBdr>
                <w:top w:val="none" w:sz="0" w:space="0" w:color="auto"/>
                <w:left w:val="none" w:sz="0" w:space="0" w:color="auto"/>
                <w:bottom w:val="none" w:sz="0" w:space="0" w:color="auto"/>
                <w:right w:val="none" w:sz="0" w:space="0" w:color="auto"/>
              </w:divBdr>
              <w:divsChild>
                <w:div w:id="659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031">
          <w:marLeft w:val="0"/>
          <w:marRight w:val="0"/>
          <w:marTop w:val="0"/>
          <w:marBottom w:val="0"/>
          <w:divBdr>
            <w:top w:val="none" w:sz="0" w:space="0" w:color="auto"/>
            <w:left w:val="none" w:sz="0" w:space="0" w:color="auto"/>
            <w:bottom w:val="none" w:sz="0" w:space="0" w:color="auto"/>
            <w:right w:val="none" w:sz="0" w:space="0" w:color="auto"/>
          </w:divBdr>
        </w:div>
      </w:divsChild>
    </w:div>
    <w:div w:id="214196426">
      <w:marLeft w:val="0"/>
      <w:marRight w:val="0"/>
      <w:marTop w:val="0"/>
      <w:marBottom w:val="0"/>
      <w:divBdr>
        <w:top w:val="none" w:sz="0" w:space="0" w:color="auto"/>
        <w:left w:val="none" w:sz="0" w:space="0" w:color="auto"/>
        <w:bottom w:val="none" w:sz="0" w:space="0" w:color="auto"/>
        <w:right w:val="none" w:sz="0" w:space="0" w:color="auto"/>
      </w:divBdr>
      <w:divsChild>
        <w:div w:id="1057240191">
          <w:marLeft w:val="0"/>
          <w:marRight w:val="0"/>
          <w:marTop w:val="0"/>
          <w:marBottom w:val="0"/>
          <w:divBdr>
            <w:top w:val="none" w:sz="0" w:space="0" w:color="auto"/>
            <w:left w:val="none" w:sz="0" w:space="0" w:color="auto"/>
            <w:bottom w:val="none" w:sz="0" w:space="0" w:color="auto"/>
            <w:right w:val="none" w:sz="0" w:space="0" w:color="auto"/>
          </w:divBdr>
        </w:div>
      </w:divsChild>
    </w:div>
    <w:div w:id="231548300">
      <w:marLeft w:val="0"/>
      <w:marRight w:val="0"/>
      <w:marTop w:val="0"/>
      <w:marBottom w:val="0"/>
      <w:divBdr>
        <w:top w:val="none" w:sz="0" w:space="0" w:color="auto"/>
        <w:left w:val="none" w:sz="0" w:space="0" w:color="auto"/>
        <w:bottom w:val="none" w:sz="0" w:space="0" w:color="auto"/>
        <w:right w:val="none" w:sz="0" w:space="0" w:color="auto"/>
      </w:divBdr>
      <w:divsChild>
        <w:div w:id="1128547496">
          <w:marLeft w:val="0"/>
          <w:marRight w:val="0"/>
          <w:marTop w:val="0"/>
          <w:marBottom w:val="0"/>
          <w:divBdr>
            <w:top w:val="none" w:sz="0" w:space="0" w:color="auto"/>
            <w:left w:val="none" w:sz="0" w:space="0" w:color="auto"/>
            <w:bottom w:val="none" w:sz="0" w:space="0" w:color="auto"/>
            <w:right w:val="none" w:sz="0" w:space="0" w:color="auto"/>
          </w:divBdr>
          <w:divsChild>
            <w:div w:id="1555502460">
              <w:marLeft w:val="0"/>
              <w:marRight w:val="0"/>
              <w:marTop w:val="0"/>
              <w:marBottom w:val="0"/>
              <w:divBdr>
                <w:top w:val="none" w:sz="0" w:space="0" w:color="auto"/>
                <w:left w:val="none" w:sz="0" w:space="0" w:color="auto"/>
                <w:bottom w:val="none" w:sz="0" w:space="0" w:color="auto"/>
                <w:right w:val="none" w:sz="0" w:space="0" w:color="auto"/>
              </w:divBdr>
              <w:divsChild>
                <w:div w:id="733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30534">
      <w:marLeft w:val="0"/>
      <w:marRight w:val="0"/>
      <w:marTop w:val="0"/>
      <w:marBottom w:val="0"/>
      <w:divBdr>
        <w:top w:val="none" w:sz="0" w:space="0" w:color="auto"/>
        <w:left w:val="none" w:sz="0" w:space="0" w:color="auto"/>
        <w:bottom w:val="none" w:sz="0" w:space="0" w:color="auto"/>
        <w:right w:val="none" w:sz="0" w:space="0" w:color="auto"/>
      </w:divBdr>
      <w:divsChild>
        <w:div w:id="1994724257">
          <w:marLeft w:val="0"/>
          <w:marRight w:val="0"/>
          <w:marTop w:val="0"/>
          <w:marBottom w:val="0"/>
          <w:divBdr>
            <w:top w:val="none" w:sz="0" w:space="0" w:color="auto"/>
            <w:left w:val="none" w:sz="0" w:space="0" w:color="auto"/>
            <w:bottom w:val="none" w:sz="0" w:space="0" w:color="auto"/>
            <w:right w:val="none" w:sz="0" w:space="0" w:color="auto"/>
          </w:divBdr>
          <w:divsChild>
            <w:div w:id="642271193">
              <w:marLeft w:val="0"/>
              <w:marRight w:val="0"/>
              <w:marTop w:val="0"/>
              <w:marBottom w:val="0"/>
              <w:divBdr>
                <w:top w:val="none" w:sz="0" w:space="0" w:color="auto"/>
                <w:left w:val="none" w:sz="0" w:space="0" w:color="auto"/>
                <w:bottom w:val="none" w:sz="0" w:space="0" w:color="auto"/>
                <w:right w:val="none" w:sz="0" w:space="0" w:color="auto"/>
              </w:divBdr>
              <w:divsChild>
                <w:div w:id="4897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3191">
      <w:marLeft w:val="0"/>
      <w:marRight w:val="0"/>
      <w:marTop w:val="0"/>
      <w:marBottom w:val="0"/>
      <w:divBdr>
        <w:top w:val="none" w:sz="0" w:space="0" w:color="auto"/>
        <w:left w:val="none" w:sz="0" w:space="0" w:color="auto"/>
        <w:bottom w:val="none" w:sz="0" w:space="0" w:color="auto"/>
        <w:right w:val="none" w:sz="0" w:space="0" w:color="auto"/>
      </w:divBdr>
      <w:divsChild>
        <w:div w:id="238097024">
          <w:marLeft w:val="0"/>
          <w:marRight w:val="0"/>
          <w:marTop w:val="0"/>
          <w:marBottom w:val="0"/>
          <w:divBdr>
            <w:top w:val="none" w:sz="0" w:space="0" w:color="auto"/>
            <w:left w:val="none" w:sz="0" w:space="0" w:color="auto"/>
            <w:bottom w:val="none" w:sz="0" w:space="0" w:color="auto"/>
            <w:right w:val="none" w:sz="0" w:space="0" w:color="auto"/>
          </w:divBdr>
          <w:divsChild>
            <w:div w:id="1137727074">
              <w:marLeft w:val="0"/>
              <w:marRight w:val="0"/>
              <w:marTop w:val="0"/>
              <w:marBottom w:val="0"/>
              <w:divBdr>
                <w:top w:val="none" w:sz="0" w:space="0" w:color="auto"/>
                <w:left w:val="none" w:sz="0" w:space="0" w:color="auto"/>
                <w:bottom w:val="none" w:sz="0" w:space="0" w:color="auto"/>
                <w:right w:val="none" w:sz="0" w:space="0" w:color="auto"/>
              </w:divBdr>
              <w:divsChild>
                <w:div w:id="1681735222">
                  <w:marLeft w:val="0"/>
                  <w:marRight w:val="0"/>
                  <w:marTop w:val="0"/>
                  <w:marBottom w:val="0"/>
                  <w:divBdr>
                    <w:top w:val="none" w:sz="0" w:space="0" w:color="auto"/>
                    <w:left w:val="none" w:sz="0" w:space="0" w:color="auto"/>
                    <w:bottom w:val="none" w:sz="0" w:space="0" w:color="auto"/>
                    <w:right w:val="none" w:sz="0" w:space="0" w:color="auto"/>
                  </w:divBdr>
                </w:div>
              </w:divsChild>
            </w:div>
            <w:div w:id="1593590491">
              <w:marLeft w:val="0"/>
              <w:marRight w:val="0"/>
              <w:marTop w:val="0"/>
              <w:marBottom w:val="0"/>
              <w:divBdr>
                <w:top w:val="none" w:sz="0" w:space="0" w:color="auto"/>
                <w:left w:val="none" w:sz="0" w:space="0" w:color="auto"/>
                <w:bottom w:val="none" w:sz="0" w:space="0" w:color="auto"/>
                <w:right w:val="none" w:sz="0" w:space="0" w:color="auto"/>
              </w:divBdr>
              <w:divsChild>
                <w:div w:id="1735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1826">
          <w:marLeft w:val="0"/>
          <w:marRight w:val="0"/>
          <w:marTop w:val="0"/>
          <w:marBottom w:val="0"/>
          <w:divBdr>
            <w:top w:val="none" w:sz="0" w:space="0" w:color="auto"/>
            <w:left w:val="none" w:sz="0" w:space="0" w:color="auto"/>
            <w:bottom w:val="none" w:sz="0" w:space="0" w:color="auto"/>
            <w:right w:val="none" w:sz="0" w:space="0" w:color="auto"/>
          </w:divBdr>
        </w:div>
      </w:divsChild>
    </w:div>
    <w:div w:id="664091663">
      <w:marLeft w:val="0"/>
      <w:marRight w:val="0"/>
      <w:marTop w:val="0"/>
      <w:marBottom w:val="0"/>
      <w:divBdr>
        <w:top w:val="none" w:sz="0" w:space="0" w:color="auto"/>
        <w:left w:val="none" w:sz="0" w:space="0" w:color="auto"/>
        <w:bottom w:val="none" w:sz="0" w:space="0" w:color="auto"/>
        <w:right w:val="none" w:sz="0" w:space="0" w:color="auto"/>
      </w:divBdr>
      <w:divsChild>
        <w:div w:id="2124956564">
          <w:marLeft w:val="0"/>
          <w:marRight w:val="0"/>
          <w:marTop w:val="0"/>
          <w:marBottom w:val="0"/>
          <w:divBdr>
            <w:top w:val="none" w:sz="0" w:space="0" w:color="auto"/>
            <w:left w:val="none" w:sz="0" w:space="0" w:color="auto"/>
            <w:bottom w:val="none" w:sz="0" w:space="0" w:color="auto"/>
            <w:right w:val="none" w:sz="0" w:space="0" w:color="auto"/>
          </w:divBdr>
        </w:div>
      </w:divsChild>
    </w:div>
    <w:div w:id="737552045">
      <w:marLeft w:val="0"/>
      <w:marRight w:val="0"/>
      <w:marTop w:val="0"/>
      <w:marBottom w:val="0"/>
      <w:divBdr>
        <w:top w:val="none" w:sz="0" w:space="0" w:color="auto"/>
        <w:left w:val="none" w:sz="0" w:space="0" w:color="auto"/>
        <w:bottom w:val="none" w:sz="0" w:space="0" w:color="auto"/>
        <w:right w:val="none" w:sz="0" w:space="0" w:color="auto"/>
      </w:divBdr>
      <w:divsChild>
        <w:div w:id="572736391">
          <w:marLeft w:val="0"/>
          <w:marRight w:val="0"/>
          <w:marTop w:val="0"/>
          <w:marBottom w:val="0"/>
          <w:divBdr>
            <w:top w:val="none" w:sz="0" w:space="0" w:color="auto"/>
            <w:left w:val="none" w:sz="0" w:space="0" w:color="auto"/>
            <w:bottom w:val="none" w:sz="0" w:space="0" w:color="auto"/>
            <w:right w:val="none" w:sz="0" w:space="0" w:color="auto"/>
          </w:divBdr>
          <w:divsChild>
            <w:div w:id="521092701">
              <w:marLeft w:val="0"/>
              <w:marRight w:val="0"/>
              <w:marTop w:val="0"/>
              <w:marBottom w:val="0"/>
              <w:divBdr>
                <w:top w:val="none" w:sz="0" w:space="0" w:color="auto"/>
                <w:left w:val="none" w:sz="0" w:space="0" w:color="auto"/>
                <w:bottom w:val="none" w:sz="0" w:space="0" w:color="auto"/>
                <w:right w:val="none" w:sz="0" w:space="0" w:color="auto"/>
              </w:divBdr>
              <w:divsChild>
                <w:div w:id="13988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2339">
      <w:marLeft w:val="0"/>
      <w:marRight w:val="0"/>
      <w:marTop w:val="0"/>
      <w:marBottom w:val="0"/>
      <w:divBdr>
        <w:top w:val="none" w:sz="0" w:space="0" w:color="auto"/>
        <w:left w:val="none" w:sz="0" w:space="0" w:color="auto"/>
        <w:bottom w:val="none" w:sz="0" w:space="0" w:color="auto"/>
        <w:right w:val="none" w:sz="0" w:space="0" w:color="auto"/>
      </w:divBdr>
      <w:divsChild>
        <w:div w:id="2122407235">
          <w:marLeft w:val="0"/>
          <w:marRight w:val="0"/>
          <w:marTop w:val="0"/>
          <w:marBottom w:val="0"/>
          <w:divBdr>
            <w:top w:val="none" w:sz="0" w:space="0" w:color="auto"/>
            <w:left w:val="none" w:sz="0" w:space="0" w:color="auto"/>
            <w:bottom w:val="none" w:sz="0" w:space="0" w:color="auto"/>
            <w:right w:val="none" w:sz="0" w:space="0" w:color="auto"/>
          </w:divBdr>
          <w:divsChild>
            <w:div w:id="357052884">
              <w:marLeft w:val="0"/>
              <w:marRight w:val="0"/>
              <w:marTop w:val="0"/>
              <w:marBottom w:val="0"/>
              <w:divBdr>
                <w:top w:val="none" w:sz="0" w:space="0" w:color="auto"/>
                <w:left w:val="none" w:sz="0" w:space="0" w:color="auto"/>
                <w:bottom w:val="none" w:sz="0" w:space="0" w:color="auto"/>
                <w:right w:val="none" w:sz="0" w:space="0" w:color="auto"/>
              </w:divBdr>
              <w:divsChild>
                <w:div w:id="1052583292">
                  <w:marLeft w:val="0"/>
                  <w:marRight w:val="0"/>
                  <w:marTop w:val="0"/>
                  <w:marBottom w:val="0"/>
                  <w:divBdr>
                    <w:top w:val="none" w:sz="0" w:space="0" w:color="auto"/>
                    <w:left w:val="none" w:sz="0" w:space="0" w:color="auto"/>
                    <w:bottom w:val="none" w:sz="0" w:space="0" w:color="auto"/>
                    <w:right w:val="none" w:sz="0" w:space="0" w:color="auto"/>
                  </w:divBdr>
                </w:div>
              </w:divsChild>
            </w:div>
            <w:div w:id="1979919035">
              <w:marLeft w:val="0"/>
              <w:marRight w:val="0"/>
              <w:marTop w:val="0"/>
              <w:marBottom w:val="0"/>
              <w:divBdr>
                <w:top w:val="none" w:sz="0" w:space="0" w:color="auto"/>
                <w:left w:val="none" w:sz="0" w:space="0" w:color="auto"/>
                <w:bottom w:val="none" w:sz="0" w:space="0" w:color="auto"/>
                <w:right w:val="none" w:sz="0" w:space="0" w:color="auto"/>
              </w:divBdr>
              <w:divsChild>
                <w:div w:id="4576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8125">
          <w:marLeft w:val="0"/>
          <w:marRight w:val="0"/>
          <w:marTop w:val="0"/>
          <w:marBottom w:val="0"/>
          <w:divBdr>
            <w:top w:val="none" w:sz="0" w:space="0" w:color="auto"/>
            <w:left w:val="none" w:sz="0" w:space="0" w:color="auto"/>
            <w:bottom w:val="none" w:sz="0" w:space="0" w:color="auto"/>
            <w:right w:val="none" w:sz="0" w:space="0" w:color="auto"/>
          </w:divBdr>
        </w:div>
      </w:divsChild>
    </w:div>
    <w:div w:id="1070663347">
      <w:marLeft w:val="0"/>
      <w:marRight w:val="0"/>
      <w:marTop w:val="0"/>
      <w:marBottom w:val="0"/>
      <w:divBdr>
        <w:top w:val="none" w:sz="0" w:space="0" w:color="auto"/>
        <w:left w:val="none" w:sz="0" w:space="0" w:color="auto"/>
        <w:bottom w:val="none" w:sz="0" w:space="0" w:color="auto"/>
        <w:right w:val="none" w:sz="0" w:space="0" w:color="auto"/>
      </w:divBdr>
      <w:divsChild>
        <w:div w:id="234780492">
          <w:marLeft w:val="0"/>
          <w:marRight w:val="0"/>
          <w:marTop w:val="0"/>
          <w:marBottom w:val="0"/>
          <w:divBdr>
            <w:top w:val="none" w:sz="0" w:space="0" w:color="auto"/>
            <w:left w:val="none" w:sz="0" w:space="0" w:color="auto"/>
            <w:bottom w:val="none" w:sz="0" w:space="0" w:color="auto"/>
            <w:right w:val="none" w:sz="0" w:space="0" w:color="auto"/>
          </w:divBdr>
        </w:div>
      </w:divsChild>
    </w:div>
    <w:div w:id="1113478844">
      <w:marLeft w:val="0"/>
      <w:marRight w:val="0"/>
      <w:marTop w:val="0"/>
      <w:marBottom w:val="0"/>
      <w:divBdr>
        <w:top w:val="none" w:sz="0" w:space="0" w:color="auto"/>
        <w:left w:val="none" w:sz="0" w:space="0" w:color="auto"/>
        <w:bottom w:val="none" w:sz="0" w:space="0" w:color="auto"/>
        <w:right w:val="none" w:sz="0" w:space="0" w:color="auto"/>
      </w:divBdr>
      <w:divsChild>
        <w:div w:id="1549564095">
          <w:marLeft w:val="0"/>
          <w:marRight w:val="0"/>
          <w:marTop w:val="0"/>
          <w:marBottom w:val="0"/>
          <w:divBdr>
            <w:top w:val="none" w:sz="0" w:space="0" w:color="auto"/>
            <w:left w:val="none" w:sz="0" w:space="0" w:color="auto"/>
            <w:bottom w:val="none" w:sz="0" w:space="0" w:color="auto"/>
            <w:right w:val="none" w:sz="0" w:space="0" w:color="auto"/>
          </w:divBdr>
          <w:divsChild>
            <w:div w:id="1964916665">
              <w:marLeft w:val="0"/>
              <w:marRight w:val="0"/>
              <w:marTop w:val="0"/>
              <w:marBottom w:val="0"/>
              <w:divBdr>
                <w:top w:val="none" w:sz="0" w:space="0" w:color="auto"/>
                <w:left w:val="none" w:sz="0" w:space="0" w:color="auto"/>
                <w:bottom w:val="none" w:sz="0" w:space="0" w:color="auto"/>
                <w:right w:val="none" w:sz="0" w:space="0" w:color="auto"/>
              </w:divBdr>
              <w:divsChild>
                <w:div w:id="2100715930">
                  <w:marLeft w:val="0"/>
                  <w:marRight w:val="0"/>
                  <w:marTop w:val="0"/>
                  <w:marBottom w:val="0"/>
                  <w:divBdr>
                    <w:top w:val="none" w:sz="0" w:space="0" w:color="auto"/>
                    <w:left w:val="none" w:sz="0" w:space="0" w:color="auto"/>
                    <w:bottom w:val="none" w:sz="0" w:space="0" w:color="auto"/>
                    <w:right w:val="none" w:sz="0" w:space="0" w:color="auto"/>
                  </w:divBdr>
                </w:div>
              </w:divsChild>
            </w:div>
            <w:div w:id="1194147607">
              <w:marLeft w:val="0"/>
              <w:marRight w:val="0"/>
              <w:marTop w:val="0"/>
              <w:marBottom w:val="0"/>
              <w:divBdr>
                <w:top w:val="none" w:sz="0" w:space="0" w:color="auto"/>
                <w:left w:val="none" w:sz="0" w:space="0" w:color="auto"/>
                <w:bottom w:val="none" w:sz="0" w:space="0" w:color="auto"/>
                <w:right w:val="none" w:sz="0" w:space="0" w:color="auto"/>
              </w:divBdr>
              <w:divsChild>
                <w:div w:id="6113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417">
          <w:marLeft w:val="0"/>
          <w:marRight w:val="0"/>
          <w:marTop w:val="0"/>
          <w:marBottom w:val="0"/>
          <w:divBdr>
            <w:top w:val="none" w:sz="0" w:space="0" w:color="auto"/>
            <w:left w:val="none" w:sz="0" w:space="0" w:color="auto"/>
            <w:bottom w:val="none" w:sz="0" w:space="0" w:color="auto"/>
            <w:right w:val="none" w:sz="0" w:space="0" w:color="auto"/>
          </w:divBdr>
        </w:div>
      </w:divsChild>
    </w:div>
    <w:div w:id="1193034484">
      <w:marLeft w:val="0"/>
      <w:marRight w:val="0"/>
      <w:marTop w:val="0"/>
      <w:marBottom w:val="0"/>
      <w:divBdr>
        <w:top w:val="none" w:sz="0" w:space="0" w:color="auto"/>
        <w:left w:val="none" w:sz="0" w:space="0" w:color="auto"/>
        <w:bottom w:val="none" w:sz="0" w:space="0" w:color="auto"/>
        <w:right w:val="none" w:sz="0" w:space="0" w:color="auto"/>
      </w:divBdr>
      <w:divsChild>
        <w:div w:id="1779449940">
          <w:marLeft w:val="0"/>
          <w:marRight w:val="0"/>
          <w:marTop w:val="0"/>
          <w:marBottom w:val="0"/>
          <w:divBdr>
            <w:top w:val="none" w:sz="0" w:space="0" w:color="auto"/>
            <w:left w:val="none" w:sz="0" w:space="0" w:color="auto"/>
            <w:bottom w:val="none" w:sz="0" w:space="0" w:color="auto"/>
            <w:right w:val="none" w:sz="0" w:space="0" w:color="auto"/>
          </w:divBdr>
          <w:divsChild>
            <w:div w:id="809248677">
              <w:marLeft w:val="0"/>
              <w:marRight w:val="0"/>
              <w:marTop w:val="0"/>
              <w:marBottom w:val="0"/>
              <w:divBdr>
                <w:top w:val="none" w:sz="0" w:space="0" w:color="auto"/>
                <w:left w:val="none" w:sz="0" w:space="0" w:color="auto"/>
                <w:bottom w:val="none" w:sz="0" w:space="0" w:color="auto"/>
                <w:right w:val="none" w:sz="0" w:space="0" w:color="auto"/>
              </w:divBdr>
              <w:divsChild>
                <w:div w:id="3605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3471">
          <w:marLeft w:val="0"/>
          <w:marRight w:val="0"/>
          <w:marTop w:val="0"/>
          <w:marBottom w:val="0"/>
          <w:divBdr>
            <w:top w:val="none" w:sz="0" w:space="0" w:color="auto"/>
            <w:left w:val="none" w:sz="0" w:space="0" w:color="auto"/>
            <w:bottom w:val="none" w:sz="0" w:space="0" w:color="auto"/>
            <w:right w:val="none" w:sz="0" w:space="0" w:color="auto"/>
          </w:divBdr>
        </w:div>
      </w:divsChild>
    </w:div>
    <w:div w:id="1223179062">
      <w:marLeft w:val="0"/>
      <w:marRight w:val="0"/>
      <w:marTop w:val="0"/>
      <w:marBottom w:val="0"/>
      <w:divBdr>
        <w:top w:val="none" w:sz="0" w:space="0" w:color="auto"/>
        <w:left w:val="none" w:sz="0" w:space="0" w:color="auto"/>
        <w:bottom w:val="none" w:sz="0" w:space="0" w:color="auto"/>
        <w:right w:val="none" w:sz="0" w:space="0" w:color="auto"/>
      </w:divBdr>
      <w:divsChild>
        <w:div w:id="958726446">
          <w:marLeft w:val="0"/>
          <w:marRight w:val="0"/>
          <w:marTop w:val="0"/>
          <w:marBottom w:val="0"/>
          <w:divBdr>
            <w:top w:val="none" w:sz="0" w:space="0" w:color="auto"/>
            <w:left w:val="none" w:sz="0" w:space="0" w:color="auto"/>
            <w:bottom w:val="none" w:sz="0" w:space="0" w:color="auto"/>
            <w:right w:val="none" w:sz="0" w:space="0" w:color="auto"/>
          </w:divBdr>
          <w:divsChild>
            <w:div w:id="2055496913">
              <w:marLeft w:val="0"/>
              <w:marRight w:val="0"/>
              <w:marTop w:val="0"/>
              <w:marBottom w:val="0"/>
              <w:divBdr>
                <w:top w:val="none" w:sz="0" w:space="0" w:color="auto"/>
                <w:left w:val="none" w:sz="0" w:space="0" w:color="auto"/>
                <w:bottom w:val="none" w:sz="0" w:space="0" w:color="auto"/>
                <w:right w:val="none" w:sz="0" w:space="0" w:color="auto"/>
              </w:divBdr>
              <w:divsChild>
                <w:div w:id="1909539387">
                  <w:marLeft w:val="0"/>
                  <w:marRight w:val="0"/>
                  <w:marTop w:val="0"/>
                  <w:marBottom w:val="0"/>
                  <w:divBdr>
                    <w:top w:val="none" w:sz="0" w:space="0" w:color="auto"/>
                    <w:left w:val="none" w:sz="0" w:space="0" w:color="auto"/>
                    <w:bottom w:val="none" w:sz="0" w:space="0" w:color="auto"/>
                    <w:right w:val="none" w:sz="0" w:space="0" w:color="auto"/>
                  </w:divBdr>
                </w:div>
              </w:divsChild>
            </w:div>
            <w:div w:id="850490094">
              <w:marLeft w:val="0"/>
              <w:marRight w:val="0"/>
              <w:marTop w:val="0"/>
              <w:marBottom w:val="0"/>
              <w:divBdr>
                <w:top w:val="none" w:sz="0" w:space="0" w:color="auto"/>
                <w:left w:val="none" w:sz="0" w:space="0" w:color="auto"/>
                <w:bottom w:val="none" w:sz="0" w:space="0" w:color="auto"/>
                <w:right w:val="none" w:sz="0" w:space="0" w:color="auto"/>
              </w:divBdr>
              <w:divsChild>
                <w:div w:id="12101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347">
          <w:marLeft w:val="0"/>
          <w:marRight w:val="0"/>
          <w:marTop w:val="0"/>
          <w:marBottom w:val="0"/>
          <w:divBdr>
            <w:top w:val="none" w:sz="0" w:space="0" w:color="auto"/>
            <w:left w:val="none" w:sz="0" w:space="0" w:color="auto"/>
            <w:bottom w:val="none" w:sz="0" w:space="0" w:color="auto"/>
            <w:right w:val="none" w:sz="0" w:space="0" w:color="auto"/>
          </w:divBdr>
        </w:div>
      </w:divsChild>
    </w:div>
    <w:div w:id="1313170926">
      <w:marLeft w:val="0"/>
      <w:marRight w:val="0"/>
      <w:marTop w:val="0"/>
      <w:marBottom w:val="0"/>
      <w:divBdr>
        <w:top w:val="none" w:sz="0" w:space="0" w:color="auto"/>
        <w:left w:val="none" w:sz="0" w:space="0" w:color="auto"/>
        <w:bottom w:val="none" w:sz="0" w:space="0" w:color="auto"/>
        <w:right w:val="none" w:sz="0" w:space="0" w:color="auto"/>
      </w:divBdr>
      <w:divsChild>
        <w:div w:id="1742291273">
          <w:marLeft w:val="0"/>
          <w:marRight w:val="0"/>
          <w:marTop w:val="0"/>
          <w:marBottom w:val="0"/>
          <w:divBdr>
            <w:top w:val="none" w:sz="0" w:space="0" w:color="auto"/>
            <w:left w:val="none" w:sz="0" w:space="0" w:color="auto"/>
            <w:bottom w:val="none" w:sz="0" w:space="0" w:color="auto"/>
            <w:right w:val="none" w:sz="0" w:space="0" w:color="auto"/>
          </w:divBdr>
          <w:divsChild>
            <w:div w:id="1319113921">
              <w:marLeft w:val="0"/>
              <w:marRight w:val="0"/>
              <w:marTop w:val="0"/>
              <w:marBottom w:val="0"/>
              <w:divBdr>
                <w:top w:val="none" w:sz="0" w:space="0" w:color="auto"/>
                <w:left w:val="none" w:sz="0" w:space="0" w:color="auto"/>
                <w:bottom w:val="none" w:sz="0" w:space="0" w:color="auto"/>
                <w:right w:val="none" w:sz="0" w:space="0" w:color="auto"/>
              </w:divBdr>
              <w:divsChild>
                <w:div w:id="1257713773">
                  <w:marLeft w:val="0"/>
                  <w:marRight w:val="0"/>
                  <w:marTop w:val="0"/>
                  <w:marBottom w:val="0"/>
                  <w:divBdr>
                    <w:top w:val="none" w:sz="0" w:space="0" w:color="auto"/>
                    <w:left w:val="none" w:sz="0" w:space="0" w:color="auto"/>
                    <w:bottom w:val="none" w:sz="0" w:space="0" w:color="auto"/>
                    <w:right w:val="none" w:sz="0" w:space="0" w:color="auto"/>
                  </w:divBdr>
                </w:div>
              </w:divsChild>
            </w:div>
            <w:div w:id="678508708">
              <w:marLeft w:val="0"/>
              <w:marRight w:val="0"/>
              <w:marTop w:val="0"/>
              <w:marBottom w:val="0"/>
              <w:divBdr>
                <w:top w:val="none" w:sz="0" w:space="0" w:color="auto"/>
                <w:left w:val="none" w:sz="0" w:space="0" w:color="auto"/>
                <w:bottom w:val="none" w:sz="0" w:space="0" w:color="auto"/>
                <w:right w:val="none" w:sz="0" w:space="0" w:color="auto"/>
              </w:divBdr>
              <w:divsChild>
                <w:div w:id="7685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5057">
          <w:marLeft w:val="0"/>
          <w:marRight w:val="0"/>
          <w:marTop w:val="0"/>
          <w:marBottom w:val="0"/>
          <w:divBdr>
            <w:top w:val="none" w:sz="0" w:space="0" w:color="auto"/>
            <w:left w:val="none" w:sz="0" w:space="0" w:color="auto"/>
            <w:bottom w:val="none" w:sz="0" w:space="0" w:color="auto"/>
            <w:right w:val="none" w:sz="0" w:space="0" w:color="auto"/>
          </w:divBdr>
        </w:div>
      </w:divsChild>
    </w:div>
    <w:div w:id="1323120330">
      <w:marLeft w:val="0"/>
      <w:marRight w:val="0"/>
      <w:marTop w:val="0"/>
      <w:marBottom w:val="0"/>
      <w:divBdr>
        <w:top w:val="none" w:sz="0" w:space="0" w:color="auto"/>
        <w:left w:val="none" w:sz="0" w:space="0" w:color="auto"/>
        <w:bottom w:val="none" w:sz="0" w:space="0" w:color="auto"/>
        <w:right w:val="none" w:sz="0" w:space="0" w:color="auto"/>
      </w:divBdr>
      <w:divsChild>
        <w:div w:id="1974168005">
          <w:marLeft w:val="0"/>
          <w:marRight w:val="0"/>
          <w:marTop w:val="0"/>
          <w:marBottom w:val="0"/>
          <w:divBdr>
            <w:top w:val="none" w:sz="0" w:space="0" w:color="auto"/>
            <w:left w:val="none" w:sz="0" w:space="0" w:color="auto"/>
            <w:bottom w:val="none" w:sz="0" w:space="0" w:color="auto"/>
            <w:right w:val="none" w:sz="0" w:space="0" w:color="auto"/>
          </w:divBdr>
          <w:divsChild>
            <w:div w:id="486629259">
              <w:marLeft w:val="0"/>
              <w:marRight w:val="0"/>
              <w:marTop w:val="0"/>
              <w:marBottom w:val="0"/>
              <w:divBdr>
                <w:top w:val="none" w:sz="0" w:space="0" w:color="auto"/>
                <w:left w:val="none" w:sz="0" w:space="0" w:color="auto"/>
                <w:bottom w:val="none" w:sz="0" w:space="0" w:color="auto"/>
                <w:right w:val="none" w:sz="0" w:space="0" w:color="auto"/>
              </w:divBdr>
              <w:divsChild>
                <w:div w:id="15167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28">
      <w:marLeft w:val="0"/>
      <w:marRight w:val="0"/>
      <w:marTop w:val="0"/>
      <w:marBottom w:val="0"/>
      <w:divBdr>
        <w:top w:val="none" w:sz="0" w:space="0" w:color="auto"/>
        <w:left w:val="none" w:sz="0" w:space="0" w:color="auto"/>
        <w:bottom w:val="none" w:sz="0" w:space="0" w:color="auto"/>
        <w:right w:val="none" w:sz="0" w:space="0" w:color="auto"/>
      </w:divBdr>
      <w:divsChild>
        <w:div w:id="523128334">
          <w:marLeft w:val="0"/>
          <w:marRight w:val="0"/>
          <w:marTop w:val="0"/>
          <w:marBottom w:val="0"/>
          <w:divBdr>
            <w:top w:val="none" w:sz="0" w:space="0" w:color="auto"/>
            <w:left w:val="none" w:sz="0" w:space="0" w:color="auto"/>
            <w:bottom w:val="none" w:sz="0" w:space="0" w:color="auto"/>
            <w:right w:val="none" w:sz="0" w:space="0" w:color="auto"/>
          </w:divBdr>
          <w:divsChild>
            <w:div w:id="1714573779">
              <w:marLeft w:val="0"/>
              <w:marRight w:val="0"/>
              <w:marTop w:val="0"/>
              <w:marBottom w:val="0"/>
              <w:divBdr>
                <w:top w:val="none" w:sz="0" w:space="0" w:color="auto"/>
                <w:left w:val="none" w:sz="0" w:space="0" w:color="auto"/>
                <w:bottom w:val="none" w:sz="0" w:space="0" w:color="auto"/>
                <w:right w:val="none" w:sz="0" w:space="0" w:color="auto"/>
              </w:divBdr>
              <w:divsChild>
                <w:div w:id="12692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85434">
          <w:marLeft w:val="0"/>
          <w:marRight w:val="0"/>
          <w:marTop w:val="0"/>
          <w:marBottom w:val="0"/>
          <w:divBdr>
            <w:top w:val="none" w:sz="0" w:space="0" w:color="auto"/>
            <w:left w:val="none" w:sz="0" w:space="0" w:color="auto"/>
            <w:bottom w:val="none" w:sz="0" w:space="0" w:color="auto"/>
            <w:right w:val="none" w:sz="0" w:space="0" w:color="auto"/>
          </w:divBdr>
        </w:div>
      </w:divsChild>
    </w:div>
    <w:div w:id="1432358079">
      <w:marLeft w:val="0"/>
      <w:marRight w:val="0"/>
      <w:marTop w:val="0"/>
      <w:marBottom w:val="0"/>
      <w:divBdr>
        <w:top w:val="none" w:sz="0" w:space="0" w:color="auto"/>
        <w:left w:val="none" w:sz="0" w:space="0" w:color="auto"/>
        <w:bottom w:val="none" w:sz="0" w:space="0" w:color="auto"/>
        <w:right w:val="none" w:sz="0" w:space="0" w:color="auto"/>
      </w:divBdr>
      <w:divsChild>
        <w:div w:id="815101158">
          <w:marLeft w:val="0"/>
          <w:marRight w:val="0"/>
          <w:marTop w:val="0"/>
          <w:marBottom w:val="0"/>
          <w:divBdr>
            <w:top w:val="none" w:sz="0" w:space="0" w:color="auto"/>
            <w:left w:val="none" w:sz="0" w:space="0" w:color="auto"/>
            <w:bottom w:val="none" w:sz="0" w:space="0" w:color="auto"/>
            <w:right w:val="none" w:sz="0" w:space="0" w:color="auto"/>
          </w:divBdr>
          <w:divsChild>
            <w:div w:id="2028366947">
              <w:marLeft w:val="0"/>
              <w:marRight w:val="0"/>
              <w:marTop w:val="0"/>
              <w:marBottom w:val="0"/>
              <w:divBdr>
                <w:top w:val="none" w:sz="0" w:space="0" w:color="auto"/>
                <w:left w:val="none" w:sz="0" w:space="0" w:color="auto"/>
                <w:bottom w:val="none" w:sz="0" w:space="0" w:color="auto"/>
                <w:right w:val="none" w:sz="0" w:space="0" w:color="auto"/>
              </w:divBdr>
              <w:divsChild>
                <w:div w:id="3535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6209">
      <w:marLeft w:val="0"/>
      <w:marRight w:val="0"/>
      <w:marTop w:val="0"/>
      <w:marBottom w:val="0"/>
      <w:divBdr>
        <w:top w:val="none" w:sz="0" w:space="0" w:color="auto"/>
        <w:left w:val="none" w:sz="0" w:space="0" w:color="auto"/>
        <w:bottom w:val="none" w:sz="0" w:space="0" w:color="auto"/>
        <w:right w:val="none" w:sz="0" w:space="0" w:color="auto"/>
      </w:divBdr>
      <w:divsChild>
        <w:div w:id="351881453">
          <w:marLeft w:val="0"/>
          <w:marRight w:val="0"/>
          <w:marTop w:val="0"/>
          <w:marBottom w:val="0"/>
          <w:divBdr>
            <w:top w:val="none" w:sz="0" w:space="0" w:color="auto"/>
            <w:left w:val="none" w:sz="0" w:space="0" w:color="auto"/>
            <w:bottom w:val="none" w:sz="0" w:space="0" w:color="auto"/>
            <w:right w:val="none" w:sz="0" w:space="0" w:color="auto"/>
          </w:divBdr>
          <w:divsChild>
            <w:div w:id="564026331">
              <w:marLeft w:val="0"/>
              <w:marRight w:val="0"/>
              <w:marTop w:val="0"/>
              <w:marBottom w:val="0"/>
              <w:divBdr>
                <w:top w:val="none" w:sz="0" w:space="0" w:color="auto"/>
                <w:left w:val="none" w:sz="0" w:space="0" w:color="auto"/>
                <w:bottom w:val="none" w:sz="0" w:space="0" w:color="auto"/>
                <w:right w:val="none" w:sz="0" w:space="0" w:color="auto"/>
              </w:divBdr>
              <w:divsChild>
                <w:div w:id="6574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7017">
          <w:marLeft w:val="0"/>
          <w:marRight w:val="0"/>
          <w:marTop w:val="0"/>
          <w:marBottom w:val="0"/>
          <w:divBdr>
            <w:top w:val="none" w:sz="0" w:space="0" w:color="auto"/>
            <w:left w:val="none" w:sz="0" w:space="0" w:color="auto"/>
            <w:bottom w:val="none" w:sz="0" w:space="0" w:color="auto"/>
            <w:right w:val="none" w:sz="0" w:space="0" w:color="auto"/>
          </w:divBdr>
        </w:div>
      </w:divsChild>
    </w:div>
    <w:div w:id="1813866322">
      <w:marLeft w:val="0"/>
      <w:marRight w:val="0"/>
      <w:marTop w:val="0"/>
      <w:marBottom w:val="0"/>
      <w:divBdr>
        <w:top w:val="none" w:sz="0" w:space="0" w:color="auto"/>
        <w:left w:val="none" w:sz="0" w:space="0" w:color="auto"/>
        <w:bottom w:val="none" w:sz="0" w:space="0" w:color="auto"/>
        <w:right w:val="none" w:sz="0" w:space="0" w:color="auto"/>
      </w:divBdr>
      <w:divsChild>
        <w:div w:id="822239584">
          <w:marLeft w:val="0"/>
          <w:marRight w:val="0"/>
          <w:marTop w:val="0"/>
          <w:marBottom w:val="0"/>
          <w:divBdr>
            <w:top w:val="none" w:sz="0" w:space="0" w:color="auto"/>
            <w:left w:val="none" w:sz="0" w:space="0" w:color="auto"/>
            <w:bottom w:val="none" w:sz="0" w:space="0" w:color="auto"/>
            <w:right w:val="none" w:sz="0" w:space="0" w:color="auto"/>
          </w:divBdr>
          <w:divsChild>
            <w:div w:id="2094887801">
              <w:marLeft w:val="0"/>
              <w:marRight w:val="0"/>
              <w:marTop w:val="0"/>
              <w:marBottom w:val="0"/>
              <w:divBdr>
                <w:top w:val="none" w:sz="0" w:space="0" w:color="auto"/>
                <w:left w:val="none" w:sz="0" w:space="0" w:color="auto"/>
                <w:bottom w:val="none" w:sz="0" w:space="0" w:color="auto"/>
                <w:right w:val="none" w:sz="0" w:space="0" w:color="auto"/>
              </w:divBdr>
              <w:divsChild>
                <w:div w:id="1032615717">
                  <w:marLeft w:val="0"/>
                  <w:marRight w:val="0"/>
                  <w:marTop w:val="0"/>
                  <w:marBottom w:val="0"/>
                  <w:divBdr>
                    <w:top w:val="none" w:sz="0" w:space="0" w:color="auto"/>
                    <w:left w:val="none" w:sz="0" w:space="0" w:color="auto"/>
                    <w:bottom w:val="none" w:sz="0" w:space="0" w:color="auto"/>
                    <w:right w:val="none" w:sz="0" w:space="0" w:color="auto"/>
                  </w:divBdr>
                </w:div>
              </w:divsChild>
            </w:div>
            <w:div w:id="316762663">
              <w:marLeft w:val="0"/>
              <w:marRight w:val="0"/>
              <w:marTop w:val="0"/>
              <w:marBottom w:val="0"/>
              <w:divBdr>
                <w:top w:val="none" w:sz="0" w:space="0" w:color="auto"/>
                <w:left w:val="none" w:sz="0" w:space="0" w:color="auto"/>
                <w:bottom w:val="none" w:sz="0" w:space="0" w:color="auto"/>
                <w:right w:val="none" w:sz="0" w:space="0" w:color="auto"/>
              </w:divBdr>
              <w:divsChild>
                <w:div w:id="300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9932">
          <w:marLeft w:val="0"/>
          <w:marRight w:val="0"/>
          <w:marTop w:val="0"/>
          <w:marBottom w:val="0"/>
          <w:divBdr>
            <w:top w:val="none" w:sz="0" w:space="0" w:color="auto"/>
            <w:left w:val="none" w:sz="0" w:space="0" w:color="auto"/>
            <w:bottom w:val="none" w:sz="0" w:space="0" w:color="auto"/>
            <w:right w:val="none" w:sz="0" w:space="0" w:color="auto"/>
          </w:divBdr>
        </w:div>
      </w:divsChild>
    </w:div>
    <w:div w:id="1821343711">
      <w:marLeft w:val="0"/>
      <w:marRight w:val="0"/>
      <w:marTop w:val="0"/>
      <w:marBottom w:val="0"/>
      <w:divBdr>
        <w:top w:val="none" w:sz="0" w:space="0" w:color="auto"/>
        <w:left w:val="none" w:sz="0" w:space="0" w:color="auto"/>
        <w:bottom w:val="none" w:sz="0" w:space="0" w:color="auto"/>
        <w:right w:val="none" w:sz="0" w:space="0" w:color="auto"/>
      </w:divBdr>
      <w:divsChild>
        <w:div w:id="526139321">
          <w:marLeft w:val="0"/>
          <w:marRight w:val="0"/>
          <w:marTop w:val="0"/>
          <w:marBottom w:val="0"/>
          <w:divBdr>
            <w:top w:val="none" w:sz="0" w:space="0" w:color="auto"/>
            <w:left w:val="none" w:sz="0" w:space="0" w:color="auto"/>
            <w:bottom w:val="none" w:sz="0" w:space="0" w:color="auto"/>
            <w:right w:val="none" w:sz="0" w:space="0" w:color="auto"/>
          </w:divBdr>
          <w:divsChild>
            <w:div w:id="1398625246">
              <w:marLeft w:val="0"/>
              <w:marRight w:val="0"/>
              <w:marTop w:val="0"/>
              <w:marBottom w:val="0"/>
              <w:divBdr>
                <w:top w:val="none" w:sz="0" w:space="0" w:color="auto"/>
                <w:left w:val="none" w:sz="0" w:space="0" w:color="auto"/>
                <w:bottom w:val="none" w:sz="0" w:space="0" w:color="auto"/>
                <w:right w:val="none" w:sz="0" w:space="0" w:color="auto"/>
              </w:divBdr>
              <w:divsChild>
                <w:div w:id="12414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332">
          <w:marLeft w:val="0"/>
          <w:marRight w:val="0"/>
          <w:marTop w:val="0"/>
          <w:marBottom w:val="0"/>
          <w:divBdr>
            <w:top w:val="none" w:sz="0" w:space="0" w:color="auto"/>
            <w:left w:val="none" w:sz="0" w:space="0" w:color="auto"/>
            <w:bottom w:val="none" w:sz="0" w:space="0" w:color="auto"/>
            <w:right w:val="none" w:sz="0" w:space="0" w:color="auto"/>
          </w:divBdr>
        </w:div>
      </w:divsChild>
    </w:div>
    <w:div w:id="1848906469">
      <w:marLeft w:val="0"/>
      <w:marRight w:val="0"/>
      <w:marTop w:val="0"/>
      <w:marBottom w:val="0"/>
      <w:divBdr>
        <w:top w:val="none" w:sz="0" w:space="0" w:color="auto"/>
        <w:left w:val="none" w:sz="0" w:space="0" w:color="auto"/>
        <w:bottom w:val="none" w:sz="0" w:space="0" w:color="auto"/>
        <w:right w:val="none" w:sz="0" w:space="0" w:color="auto"/>
      </w:divBdr>
      <w:divsChild>
        <w:div w:id="1928223353">
          <w:marLeft w:val="0"/>
          <w:marRight w:val="0"/>
          <w:marTop w:val="0"/>
          <w:marBottom w:val="0"/>
          <w:divBdr>
            <w:top w:val="none" w:sz="0" w:space="0" w:color="auto"/>
            <w:left w:val="none" w:sz="0" w:space="0" w:color="auto"/>
            <w:bottom w:val="none" w:sz="0" w:space="0" w:color="auto"/>
            <w:right w:val="none" w:sz="0" w:space="0" w:color="auto"/>
          </w:divBdr>
          <w:divsChild>
            <w:div w:id="1624997393">
              <w:marLeft w:val="0"/>
              <w:marRight w:val="0"/>
              <w:marTop w:val="0"/>
              <w:marBottom w:val="0"/>
              <w:divBdr>
                <w:top w:val="none" w:sz="0" w:space="0" w:color="auto"/>
                <w:left w:val="none" w:sz="0" w:space="0" w:color="auto"/>
                <w:bottom w:val="none" w:sz="0" w:space="0" w:color="auto"/>
                <w:right w:val="none" w:sz="0" w:space="0" w:color="auto"/>
              </w:divBdr>
              <w:divsChild>
                <w:div w:id="903368905">
                  <w:marLeft w:val="0"/>
                  <w:marRight w:val="0"/>
                  <w:marTop w:val="0"/>
                  <w:marBottom w:val="0"/>
                  <w:divBdr>
                    <w:top w:val="none" w:sz="0" w:space="0" w:color="auto"/>
                    <w:left w:val="none" w:sz="0" w:space="0" w:color="auto"/>
                    <w:bottom w:val="none" w:sz="0" w:space="0" w:color="auto"/>
                    <w:right w:val="none" w:sz="0" w:space="0" w:color="auto"/>
                  </w:divBdr>
                </w:div>
              </w:divsChild>
            </w:div>
            <w:div w:id="625114846">
              <w:marLeft w:val="0"/>
              <w:marRight w:val="0"/>
              <w:marTop w:val="0"/>
              <w:marBottom w:val="0"/>
              <w:divBdr>
                <w:top w:val="none" w:sz="0" w:space="0" w:color="auto"/>
                <w:left w:val="none" w:sz="0" w:space="0" w:color="auto"/>
                <w:bottom w:val="none" w:sz="0" w:space="0" w:color="auto"/>
                <w:right w:val="none" w:sz="0" w:space="0" w:color="auto"/>
              </w:divBdr>
              <w:divsChild>
                <w:div w:id="1078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1161">
          <w:marLeft w:val="0"/>
          <w:marRight w:val="0"/>
          <w:marTop w:val="0"/>
          <w:marBottom w:val="0"/>
          <w:divBdr>
            <w:top w:val="none" w:sz="0" w:space="0" w:color="auto"/>
            <w:left w:val="none" w:sz="0" w:space="0" w:color="auto"/>
            <w:bottom w:val="none" w:sz="0" w:space="0" w:color="auto"/>
            <w:right w:val="none" w:sz="0" w:space="0" w:color="auto"/>
          </w:divBdr>
        </w:div>
      </w:divsChild>
    </w:div>
    <w:div w:id="1985625403">
      <w:marLeft w:val="0"/>
      <w:marRight w:val="0"/>
      <w:marTop w:val="0"/>
      <w:marBottom w:val="0"/>
      <w:divBdr>
        <w:top w:val="none" w:sz="0" w:space="0" w:color="auto"/>
        <w:left w:val="none" w:sz="0" w:space="0" w:color="auto"/>
        <w:bottom w:val="none" w:sz="0" w:space="0" w:color="auto"/>
        <w:right w:val="none" w:sz="0" w:space="0" w:color="auto"/>
      </w:divBdr>
      <w:divsChild>
        <w:div w:id="153373660">
          <w:marLeft w:val="0"/>
          <w:marRight w:val="0"/>
          <w:marTop w:val="0"/>
          <w:marBottom w:val="0"/>
          <w:divBdr>
            <w:top w:val="none" w:sz="0" w:space="0" w:color="auto"/>
            <w:left w:val="none" w:sz="0" w:space="0" w:color="auto"/>
            <w:bottom w:val="none" w:sz="0" w:space="0" w:color="auto"/>
            <w:right w:val="none" w:sz="0" w:space="0" w:color="auto"/>
          </w:divBdr>
          <w:divsChild>
            <w:div w:id="1304701301">
              <w:marLeft w:val="0"/>
              <w:marRight w:val="0"/>
              <w:marTop w:val="0"/>
              <w:marBottom w:val="0"/>
              <w:divBdr>
                <w:top w:val="none" w:sz="0" w:space="0" w:color="auto"/>
                <w:left w:val="none" w:sz="0" w:space="0" w:color="auto"/>
                <w:bottom w:val="none" w:sz="0" w:space="0" w:color="auto"/>
                <w:right w:val="none" w:sz="0" w:space="0" w:color="auto"/>
              </w:divBdr>
              <w:divsChild>
                <w:div w:id="3840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8598">
          <w:marLeft w:val="0"/>
          <w:marRight w:val="0"/>
          <w:marTop w:val="0"/>
          <w:marBottom w:val="0"/>
          <w:divBdr>
            <w:top w:val="none" w:sz="0" w:space="0" w:color="auto"/>
            <w:left w:val="none" w:sz="0" w:space="0" w:color="auto"/>
            <w:bottom w:val="none" w:sz="0" w:space="0" w:color="auto"/>
            <w:right w:val="none" w:sz="0" w:space="0" w:color="auto"/>
          </w:divBdr>
        </w:div>
      </w:divsChild>
    </w:div>
    <w:div w:id="2145391267">
      <w:marLeft w:val="0"/>
      <w:marRight w:val="0"/>
      <w:marTop w:val="0"/>
      <w:marBottom w:val="0"/>
      <w:divBdr>
        <w:top w:val="none" w:sz="0" w:space="0" w:color="auto"/>
        <w:left w:val="none" w:sz="0" w:space="0" w:color="auto"/>
        <w:bottom w:val="none" w:sz="0" w:space="0" w:color="auto"/>
        <w:right w:val="none" w:sz="0" w:space="0" w:color="auto"/>
      </w:divBdr>
      <w:divsChild>
        <w:div w:id="1615791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hyperlink" Target="http://track.bizzuka.com/c/443/aed000ebf1f264087ac66f1b1af456bf51358580f3eabf954752e39c2de2fee4" TargetMode="External"/><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4.gif"/><Relationship Id="rId5" Type="http://schemas.openxmlformats.org/officeDocument/2006/relationships/image" Target="media/image1.png"/><Relationship Id="rId15" Type="http://schemas.openxmlformats.org/officeDocument/2006/relationships/hyperlink" Target="mailto:barbara.bordelon@home24bank.com" TargetMode="External"/><Relationship Id="rId23" Type="http://schemas.openxmlformats.org/officeDocument/2006/relationships/hyperlink" Target="http://track.bizzuka.com/u/443/aed000ebf1f264087ac66f1b1af456bf9012a002ca135532" TargetMode="Externa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hyperlink" Target="http://track.bizzuka.com/v/443/aed000ebf1f264087ac66f1b1af456bf9012a002ca135532" TargetMode="External"/><Relationship Id="rId9" Type="http://schemas.openxmlformats.org/officeDocument/2006/relationships/hyperlink" Target="http://track.bizzuka.com/c/443/aed000ebf1f264087ac66f1b1af456bf51358580f3eabf95beff4a53b99611c4" TargetMode="External"/><Relationship Id="rId14" Type="http://schemas.openxmlformats.org/officeDocument/2006/relationships/hyperlink" Target="mailto:Melissa@intertrustmortgage.com" TargetMode="External"/><Relationship Id="rId22" Type="http://schemas.openxmlformats.org/officeDocument/2006/relationships/hyperlink" Target="mailto:cynthia.beslin@prudent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Rodlyn Cochran</dc:creator>
  <cp:keywords/>
  <dc:description/>
  <cp:lastModifiedBy>Rodlyn Cochran</cp:lastModifiedBy>
  <cp:revision>1</cp:revision>
  <cp:lastPrinted>2014-04-02T14:48:00Z</cp:lastPrinted>
  <dcterms:created xsi:type="dcterms:W3CDTF">2014-04-02T14:47:00Z</dcterms:created>
  <dcterms:modified xsi:type="dcterms:W3CDTF">2014-04-02T14:48:00Z</dcterms:modified>
</cp:coreProperties>
</file>